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0891D" w14:textId="6A1DB69E" w:rsidR="00E73971" w:rsidRPr="000C3D7F" w:rsidRDefault="00056A01" w:rsidP="00056A01">
      <w:pPr>
        <w:jc w:val="center"/>
        <w:rPr>
          <w:b/>
          <w:bCs/>
        </w:rPr>
      </w:pPr>
      <w:r w:rsidRPr="000C3D7F">
        <w:rPr>
          <w:b/>
          <w:bCs/>
        </w:rPr>
        <w:t>Montreat Address and Zip Code Issue</w:t>
      </w:r>
      <w:r w:rsidR="00E73971" w:rsidRPr="000C3D7F">
        <w:rPr>
          <w:b/>
          <w:bCs/>
        </w:rPr>
        <w:t xml:space="preserve"> </w:t>
      </w:r>
      <w:r w:rsidRPr="000C3D7F">
        <w:rPr>
          <w:b/>
          <w:bCs/>
        </w:rPr>
        <w:t>Update Report Notes</w:t>
      </w:r>
    </w:p>
    <w:p w14:paraId="4D526816" w14:textId="29343ACA" w:rsidR="00056A01" w:rsidRPr="000C3D7F" w:rsidRDefault="00056A01" w:rsidP="00056A01">
      <w:pPr>
        <w:jc w:val="center"/>
        <w:rPr>
          <w:b/>
          <w:bCs/>
        </w:rPr>
      </w:pPr>
      <w:r w:rsidRPr="000C3D7F">
        <w:rPr>
          <w:b/>
          <w:bCs/>
        </w:rPr>
        <w:t>Presented by Commissioners Kitty Fouche and Tom Widmer</w:t>
      </w:r>
    </w:p>
    <w:p w14:paraId="53C025FB" w14:textId="3C3037DC" w:rsidR="00056A01" w:rsidRPr="000C3D7F" w:rsidRDefault="00056A01" w:rsidP="00056A01">
      <w:pPr>
        <w:jc w:val="center"/>
        <w:rPr>
          <w:b/>
          <w:bCs/>
        </w:rPr>
      </w:pPr>
      <w:r w:rsidRPr="000C3D7F">
        <w:rPr>
          <w:b/>
          <w:bCs/>
        </w:rPr>
        <w:t>December 10, 2020</w:t>
      </w:r>
    </w:p>
    <w:p w14:paraId="20DBD515" w14:textId="2C8A3828" w:rsidR="00056A01" w:rsidRDefault="00056A01" w:rsidP="00056A01"/>
    <w:p w14:paraId="4D9932D8" w14:textId="77777777" w:rsidR="00056A01" w:rsidRDefault="00056A01" w:rsidP="00056A01"/>
    <w:p w14:paraId="051E3536" w14:textId="04D32E90" w:rsidR="00EA70D2" w:rsidRPr="00056A01" w:rsidRDefault="00E73971" w:rsidP="00056A01">
      <w:pPr>
        <w:shd w:val="clear" w:color="auto" w:fill="FFFFFF"/>
        <w:ind w:left="360"/>
        <w:textAlignment w:val="baseline"/>
        <w:rPr>
          <w:rFonts w:ascii="Calibri" w:eastAsia="Times New Roman" w:hAnsi="Calibri" w:cs="Times New Roman"/>
          <w:color w:val="000000"/>
        </w:rPr>
      </w:pPr>
      <w:r w:rsidRPr="00056A01">
        <w:rPr>
          <w:rFonts w:ascii="Calibri" w:eastAsia="Times New Roman" w:hAnsi="Calibri" w:cs="Times New Roman"/>
          <w:color w:val="000000"/>
        </w:rPr>
        <w:t xml:space="preserve">Recognize fact that previous Council and then Alice </w:t>
      </w:r>
      <w:r w:rsidR="009B1B28">
        <w:rPr>
          <w:rFonts w:ascii="Calibri" w:eastAsia="Times New Roman" w:hAnsi="Calibri" w:cs="Times New Roman"/>
          <w:color w:val="000000"/>
        </w:rPr>
        <w:t xml:space="preserve">Lentz </w:t>
      </w:r>
      <w:r w:rsidRPr="00056A01">
        <w:rPr>
          <w:rFonts w:ascii="Calibri" w:eastAsia="Times New Roman" w:hAnsi="Calibri" w:cs="Times New Roman"/>
          <w:color w:val="000000"/>
        </w:rPr>
        <w:t xml:space="preserve">spent many hours trying to correct the Black Mountain address that has created so many problems. We appreciate their efforts. </w:t>
      </w:r>
    </w:p>
    <w:p w14:paraId="099A593B" w14:textId="77777777" w:rsidR="00E73971" w:rsidRDefault="00E73971" w:rsidP="00A81295">
      <w:pPr>
        <w:shd w:val="clear" w:color="auto" w:fill="FFFFFF"/>
        <w:textAlignment w:val="baseline"/>
        <w:rPr>
          <w:rFonts w:ascii="Calibri" w:eastAsia="Times New Roman" w:hAnsi="Calibri" w:cs="Times New Roman"/>
          <w:color w:val="000000"/>
        </w:rPr>
      </w:pPr>
    </w:p>
    <w:p w14:paraId="11F749C9" w14:textId="7F3BC0E8" w:rsidR="00E73971" w:rsidRDefault="00EA70D2" w:rsidP="00EA70D2">
      <w:pPr>
        <w:shd w:val="clear" w:color="auto" w:fill="FFFFFF"/>
        <w:ind w:left="360"/>
        <w:textAlignment w:val="baseline"/>
        <w:rPr>
          <w:rFonts w:ascii="Calibri" w:eastAsia="Times New Roman" w:hAnsi="Calibri" w:cs="Times New Roman"/>
          <w:color w:val="000000"/>
        </w:rPr>
      </w:pPr>
      <w:r>
        <w:rPr>
          <w:rFonts w:ascii="Calibri" w:eastAsia="Times New Roman" w:hAnsi="Calibri" w:cs="Times New Roman"/>
          <w:color w:val="000000"/>
        </w:rPr>
        <w:t>The f</w:t>
      </w:r>
      <w:r w:rsidR="00E73971" w:rsidRPr="00E73971">
        <w:rPr>
          <w:rFonts w:ascii="Calibri" w:eastAsia="Times New Roman" w:hAnsi="Calibri" w:cs="Times New Roman"/>
          <w:color w:val="000000"/>
        </w:rPr>
        <w:t xml:space="preserve">irst </w:t>
      </w:r>
      <w:r>
        <w:rPr>
          <w:rFonts w:ascii="Calibri" w:eastAsia="Times New Roman" w:hAnsi="Calibri" w:cs="Times New Roman"/>
          <w:color w:val="000000"/>
        </w:rPr>
        <w:t xml:space="preserve">job was </w:t>
      </w:r>
      <w:r w:rsidR="00E73971" w:rsidRPr="00E73971">
        <w:rPr>
          <w:rFonts w:ascii="Calibri" w:eastAsia="Times New Roman" w:hAnsi="Calibri" w:cs="Times New Roman"/>
          <w:color w:val="000000"/>
        </w:rPr>
        <w:t xml:space="preserve">to </w:t>
      </w:r>
      <w:r w:rsidR="00E73971">
        <w:rPr>
          <w:rFonts w:ascii="Calibri" w:eastAsia="Times New Roman" w:hAnsi="Calibri" w:cs="Times New Roman"/>
          <w:color w:val="000000"/>
        </w:rPr>
        <w:t>define the problem which has multiple parts. Each issue in this list shows us as living in Black Mountain, 28711</w:t>
      </w:r>
    </w:p>
    <w:p w14:paraId="4188B7A5" w14:textId="77777777" w:rsidR="000C16DC" w:rsidRDefault="000C16DC" w:rsidP="00E73971">
      <w:pPr>
        <w:shd w:val="clear" w:color="auto" w:fill="FFFFFF"/>
        <w:ind w:left="360" w:firstLine="360"/>
        <w:textAlignment w:val="baseline"/>
        <w:rPr>
          <w:rFonts w:ascii="Calibri" w:eastAsia="Times New Roman" w:hAnsi="Calibri" w:cs="Times New Roman"/>
          <w:color w:val="000000"/>
        </w:rPr>
      </w:pPr>
    </w:p>
    <w:p w14:paraId="1607B265" w14:textId="6DA7CFFB" w:rsidR="00E73971" w:rsidRDefault="00E73971" w:rsidP="005F7818">
      <w:pPr>
        <w:pStyle w:val="ListParagraph"/>
        <w:numPr>
          <w:ilvl w:val="1"/>
          <w:numId w:val="7"/>
        </w:numPr>
        <w:shd w:val="clear" w:color="auto" w:fill="FFFFFF"/>
        <w:textAlignment w:val="baseline"/>
        <w:rPr>
          <w:rFonts w:ascii="Calibri" w:eastAsia="Times New Roman" w:hAnsi="Calibri" w:cs="Times New Roman"/>
          <w:color w:val="000000"/>
        </w:rPr>
      </w:pPr>
      <w:r w:rsidRPr="00E73971">
        <w:rPr>
          <w:rFonts w:ascii="Calibri" w:eastAsia="Times New Roman" w:hAnsi="Calibri" w:cs="Times New Roman"/>
          <w:color w:val="000000"/>
        </w:rPr>
        <w:t xml:space="preserve">Voter Registration Card </w:t>
      </w:r>
    </w:p>
    <w:p w14:paraId="40538DA8" w14:textId="59E2C200" w:rsidR="00E73971" w:rsidRDefault="00E73971" w:rsidP="005F7818">
      <w:pPr>
        <w:pStyle w:val="ListParagraph"/>
        <w:numPr>
          <w:ilvl w:val="1"/>
          <w:numId w:val="7"/>
        </w:numPr>
        <w:shd w:val="clear" w:color="auto" w:fill="FFFFFF"/>
        <w:textAlignment w:val="baseline"/>
        <w:rPr>
          <w:rFonts w:ascii="Calibri" w:eastAsia="Times New Roman" w:hAnsi="Calibri" w:cs="Times New Roman"/>
          <w:color w:val="000000"/>
        </w:rPr>
      </w:pPr>
      <w:r w:rsidRPr="00E73971">
        <w:rPr>
          <w:rFonts w:ascii="Calibri" w:eastAsia="Times New Roman" w:hAnsi="Calibri" w:cs="Times New Roman"/>
          <w:color w:val="000000"/>
        </w:rPr>
        <w:t xml:space="preserve">Mapping software </w:t>
      </w:r>
    </w:p>
    <w:p w14:paraId="606E2C03" w14:textId="44E28112" w:rsidR="00E73971" w:rsidRDefault="00E73971" w:rsidP="005F7818">
      <w:pPr>
        <w:pStyle w:val="ListParagraph"/>
        <w:numPr>
          <w:ilvl w:val="1"/>
          <w:numId w:val="7"/>
        </w:numPr>
        <w:shd w:val="clear" w:color="auto" w:fill="FFFFFF"/>
        <w:textAlignment w:val="baseline"/>
        <w:rPr>
          <w:rFonts w:ascii="Calibri" w:eastAsia="Times New Roman" w:hAnsi="Calibri" w:cs="Times New Roman"/>
          <w:color w:val="000000"/>
        </w:rPr>
      </w:pPr>
      <w:r w:rsidRPr="00E73971">
        <w:rPr>
          <w:rFonts w:ascii="Calibri" w:eastAsia="Times New Roman" w:hAnsi="Calibri" w:cs="Times New Roman"/>
          <w:color w:val="000000"/>
        </w:rPr>
        <w:t xml:space="preserve">Technology </w:t>
      </w:r>
      <w:r>
        <w:rPr>
          <w:rFonts w:ascii="Calibri" w:eastAsia="Times New Roman" w:hAnsi="Calibri" w:cs="Times New Roman"/>
          <w:color w:val="000000"/>
        </w:rPr>
        <w:t xml:space="preserve">devices </w:t>
      </w:r>
      <w:r w:rsidRPr="00E73971">
        <w:rPr>
          <w:rFonts w:ascii="Calibri" w:eastAsia="Times New Roman" w:hAnsi="Calibri" w:cs="Times New Roman"/>
          <w:color w:val="000000"/>
        </w:rPr>
        <w:t xml:space="preserve">that have a 911 option, like the Apple Watch, will not allow entry of a </w:t>
      </w:r>
      <w:r>
        <w:rPr>
          <w:rFonts w:ascii="Calibri" w:eastAsia="Times New Roman" w:hAnsi="Calibri" w:cs="Times New Roman"/>
          <w:color w:val="000000"/>
        </w:rPr>
        <w:t xml:space="preserve">Montreat </w:t>
      </w:r>
      <w:r w:rsidRPr="00E73971">
        <w:rPr>
          <w:rFonts w:ascii="Calibri" w:eastAsia="Times New Roman" w:hAnsi="Calibri" w:cs="Times New Roman"/>
          <w:color w:val="000000"/>
        </w:rPr>
        <w:t>physical address</w:t>
      </w:r>
    </w:p>
    <w:p w14:paraId="0FFF1D82" w14:textId="77777777" w:rsidR="00E73971" w:rsidRDefault="00E73971" w:rsidP="005F7818">
      <w:pPr>
        <w:pStyle w:val="ListParagraph"/>
        <w:numPr>
          <w:ilvl w:val="1"/>
          <w:numId w:val="7"/>
        </w:numPr>
        <w:shd w:val="clear" w:color="auto" w:fill="FFFFFF"/>
        <w:textAlignment w:val="baseline"/>
        <w:rPr>
          <w:rFonts w:ascii="Calibri" w:eastAsia="Times New Roman" w:hAnsi="Calibri" w:cs="Times New Roman"/>
          <w:color w:val="000000"/>
        </w:rPr>
      </w:pPr>
      <w:r w:rsidRPr="00E73971">
        <w:rPr>
          <w:rFonts w:ascii="Calibri" w:eastAsia="Times New Roman" w:hAnsi="Calibri" w:cs="Times New Roman"/>
          <w:color w:val="000000"/>
        </w:rPr>
        <w:t>The NC Covid</w:t>
      </w:r>
      <w:r>
        <w:rPr>
          <w:rFonts w:ascii="Calibri" w:eastAsia="Times New Roman" w:hAnsi="Calibri" w:cs="Times New Roman"/>
          <w:color w:val="000000"/>
        </w:rPr>
        <w:t>-19</w:t>
      </w:r>
      <w:r w:rsidRPr="00E73971">
        <w:rPr>
          <w:rFonts w:ascii="Calibri" w:eastAsia="Times New Roman" w:hAnsi="Calibri" w:cs="Times New Roman"/>
          <w:color w:val="000000"/>
        </w:rPr>
        <w:t xml:space="preserve"> Dashboard which reports our cases </w:t>
      </w:r>
      <w:r>
        <w:rPr>
          <w:rFonts w:ascii="Calibri" w:eastAsia="Times New Roman" w:hAnsi="Calibri" w:cs="Times New Roman"/>
          <w:color w:val="000000"/>
        </w:rPr>
        <w:t xml:space="preserve">to </w:t>
      </w:r>
      <w:r w:rsidRPr="00E73971">
        <w:rPr>
          <w:rFonts w:ascii="Calibri" w:eastAsia="Times New Roman" w:hAnsi="Calibri" w:cs="Times New Roman"/>
          <w:color w:val="000000"/>
        </w:rPr>
        <w:t xml:space="preserve">Buncombe Co </w:t>
      </w:r>
      <w:r>
        <w:rPr>
          <w:rFonts w:ascii="Calibri" w:eastAsia="Times New Roman" w:hAnsi="Calibri" w:cs="Times New Roman"/>
          <w:color w:val="000000"/>
        </w:rPr>
        <w:t>rather than Montreat</w:t>
      </w:r>
    </w:p>
    <w:p w14:paraId="4D09B8F0" w14:textId="6B39508A" w:rsidR="00E73971" w:rsidRDefault="00E73971" w:rsidP="005F7818">
      <w:pPr>
        <w:pStyle w:val="ListParagraph"/>
        <w:numPr>
          <w:ilvl w:val="1"/>
          <w:numId w:val="7"/>
        </w:numPr>
        <w:shd w:val="clear" w:color="auto" w:fill="FFFFFF"/>
        <w:textAlignment w:val="baseline"/>
        <w:rPr>
          <w:rFonts w:ascii="Calibri" w:eastAsia="Times New Roman" w:hAnsi="Calibri" w:cs="Times New Roman"/>
          <w:color w:val="000000"/>
        </w:rPr>
      </w:pPr>
      <w:r w:rsidRPr="00E73971">
        <w:rPr>
          <w:rFonts w:ascii="Calibri" w:eastAsia="Times New Roman" w:hAnsi="Calibri" w:cs="Times New Roman"/>
          <w:color w:val="000000"/>
        </w:rPr>
        <w:t xml:space="preserve">GPS devices </w:t>
      </w:r>
    </w:p>
    <w:p w14:paraId="0908AD3A" w14:textId="250BE8A5" w:rsidR="00E73971" w:rsidRDefault="00E73971" w:rsidP="005F7818">
      <w:pPr>
        <w:pStyle w:val="ListParagraph"/>
        <w:numPr>
          <w:ilvl w:val="1"/>
          <w:numId w:val="7"/>
        </w:numPr>
        <w:shd w:val="clear" w:color="auto" w:fill="FFFFFF"/>
        <w:textAlignment w:val="baseline"/>
        <w:rPr>
          <w:rFonts w:ascii="Calibri" w:eastAsia="Times New Roman" w:hAnsi="Calibri" w:cs="Times New Roman"/>
          <w:color w:val="000000"/>
        </w:rPr>
      </w:pPr>
      <w:r w:rsidRPr="00E73971">
        <w:rPr>
          <w:rFonts w:ascii="Calibri" w:eastAsia="Times New Roman" w:hAnsi="Calibri" w:cs="Times New Roman"/>
          <w:color w:val="000000"/>
        </w:rPr>
        <w:t xml:space="preserve">GIS layers that come from a wide variety of sources </w:t>
      </w:r>
    </w:p>
    <w:p w14:paraId="400B7C87" w14:textId="77777777" w:rsidR="000C16DC" w:rsidRDefault="000C16DC" w:rsidP="00E73971">
      <w:pPr>
        <w:shd w:val="clear" w:color="auto" w:fill="FFFFFF"/>
        <w:textAlignment w:val="baseline"/>
        <w:rPr>
          <w:rFonts w:ascii="Calibri" w:eastAsia="Times New Roman" w:hAnsi="Calibri" w:cs="Times New Roman"/>
          <w:color w:val="000000"/>
        </w:rPr>
      </w:pPr>
    </w:p>
    <w:p w14:paraId="2CEA3BF9" w14:textId="50054B7D" w:rsidR="00E73971" w:rsidRDefault="00E73971" w:rsidP="000C16DC">
      <w:pPr>
        <w:rPr>
          <w:rFonts w:ascii="Calibri" w:eastAsia="Times New Roman" w:hAnsi="Calibri" w:cs="Times New Roman"/>
          <w:color w:val="000000"/>
        </w:rPr>
      </w:pPr>
      <w:r w:rsidRPr="00E73971">
        <w:rPr>
          <w:rFonts w:ascii="Calibri" w:eastAsia="Times New Roman" w:hAnsi="Calibri" w:cs="Times New Roman"/>
          <w:color w:val="000000"/>
        </w:rPr>
        <w:t>Since at least 3 of the above problems involve mapping software</w:t>
      </w:r>
      <w:r w:rsidR="00A81295">
        <w:rPr>
          <w:rFonts w:ascii="Calibri" w:eastAsia="Times New Roman" w:hAnsi="Calibri" w:cs="Times New Roman"/>
          <w:color w:val="000000"/>
        </w:rPr>
        <w:t>, Kitty</w:t>
      </w:r>
      <w:r w:rsidRPr="00E73971">
        <w:rPr>
          <w:rFonts w:ascii="Calibri" w:eastAsia="Times New Roman" w:hAnsi="Calibri" w:cs="Times New Roman"/>
          <w:color w:val="000000"/>
        </w:rPr>
        <w:t xml:space="preserve"> called </w:t>
      </w:r>
      <w:r w:rsidR="00A81295">
        <w:rPr>
          <w:rFonts w:ascii="Calibri" w:eastAsia="Times New Roman" w:hAnsi="Calibri" w:cs="Times New Roman"/>
          <w:color w:val="000000"/>
        </w:rPr>
        <w:t>her</w:t>
      </w:r>
      <w:r w:rsidRPr="00E73971">
        <w:rPr>
          <w:rFonts w:ascii="Calibri" w:eastAsia="Times New Roman" w:hAnsi="Calibri" w:cs="Times New Roman"/>
          <w:color w:val="000000"/>
        </w:rPr>
        <w:t xml:space="preserve"> brother</w:t>
      </w:r>
      <w:r w:rsidR="000C16DC">
        <w:rPr>
          <w:rFonts w:ascii="Calibri" w:eastAsia="Times New Roman" w:hAnsi="Calibri" w:cs="Times New Roman"/>
          <w:color w:val="000000"/>
        </w:rPr>
        <w:t>, Joe,</w:t>
      </w:r>
      <w:r w:rsidRPr="00E73971">
        <w:rPr>
          <w:rFonts w:ascii="Calibri" w:eastAsia="Times New Roman" w:hAnsi="Calibri" w:cs="Times New Roman"/>
          <w:color w:val="000000"/>
        </w:rPr>
        <w:t xml:space="preserve"> who is the </w:t>
      </w:r>
      <w:r w:rsidR="000C16DC">
        <w:rPr>
          <w:rFonts w:ascii="Calibri" w:eastAsia="Times New Roman" w:hAnsi="Calibri" w:cs="Times New Roman"/>
          <w:color w:val="000000"/>
        </w:rPr>
        <w:t>Chief Information Officer</w:t>
      </w:r>
      <w:r w:rsidRPr="00E73971">
        <w:rPr>
          <w:rFonts w:ascii="Calibri" w:eastAsia="Times New Roman" w:hAnsi="Calibri" w:cs="Times New Roman"/>
          <w:color w:val="000000"/>
        </w:rPr>
        <w:t xml:space="preserve"> for the </w:t>
      </w:r>
      <w:r w:rsidR="000C16DC">
        <w:rPr>
          <w:rFonts w:ascii="Calibri" w:eastAsia="Times New Roman" w:hAnsi="Calibri" w:cs="Times New Roman"/>
          <w:color w:val="000000"/>
        </w:rPr>
        <w:t xml:space="preserve">TN </w:t>
      </w:r>
      <w:r w:rsidRPr="00E73971">
        <w:rPr>
          <w:rFonts w:ascii="Calibri" w:eastAsia="Times New Roman" w:hAnsi="Calibri" w:cs="Times New Roman"/>
          <w:color w:val="000000"/>
        </w:rPr>
        <w:t>Dept of Transportation</w:t>
      </w:r>
      <w:r w:rsidR="003554A5">
        <w:rPr>
          <w:rFonts w:ascii="Calibri" w:eastAsia="Times New Roman" w:hAnsi="Calibri" w:cs="Times New Roman"/>
          <w:color w:val="000000"/>
        </w:rPr>
        <w:t>,</w:t>
      </w:r>
      <w:r w:rsidRPr="00E73971">
        <w:rPr>
          <w:rFonts w:ascii="Calibri" w:eastAsia="Times New Roman" w:hAnsi="Calibri" w:cs="Times New Roman"/>
          <w:color w:val="000000"/>
        </w:rPr>
        <w:t xml:space="preserve"> to get his input. To begin the conversation, he </w:t>
      </w:r>
      <w:r w:rsidR="000C16DC">
        <w:rPr>
          <w:rFonts w:ascii="Calibri" w:eastAsia="Times New Roman" w:hAnsi="Calibri" w:cs="Times New Roman"/>
          <w:color w:val="000000"/>
        </w:rPr>
        <w:t xml:space="preserve">chuckled and then </w:t>
      </w:r>
      <w:r w:rsidRPr="00E73971">
        <w:rPr>
          <w:rFonts w:ascii="Calibri" w:eastAsia="Times New Roman" w:hAnsi="Calibri" w:cs="Times New Roman"/>
          <w:color w:val="000000"/>
        </w:rPr>
        <w:t xml:space="preserve">conveyed his sympathy for us since he </w:t>
      </w:r>
      <w:r w:rsidR="00EA70D2">
        <w:rPr>
          <w:rFonts w:ascii="Calibri" w:eastAsia="Times New Roman" w:hAnsi="Calibri" w:cs="Times New Roman"/>
          <w:color w:val="000000"/>
        </w:rPr>
        <w:t>is familiar with</w:t>
      </w:r>
      <w:r w:rsidRPr="00E73971">
        <w:rPr>
          <w:rFonts w:ascii="Calibri" w:eastAsia="Times New Roman" w:hAnsi="Calibri" w:cs="Times New Roman"/>
          <w:color w:val="000000"/>
        </w:rPr>
        <w:t xml:space="preserve"> </w:t>
      </w:r>
      <w:r w:rsidR="00EA70D2">
        <w:rPr>
          <w:rFonts w:ascii="Calibri" w:eastAsia="Times New Roman" w:hAnsi="Calibri" w:cs="Times New Roman"/>
          <w:color w:val="000000"/>
        </w:rPr>
        <w:t>such problems</w:t>
      </w:r>
      <w:r w:rsidRPr="00E73971">
        <w:rPr>
          <w:rFonts w:ascii="Calibri" w:eastAsia="Times New Roman" w:hAnsi="Calibri" w:cs="Times New Roman"/>
          <w:color w:val="000000"/>
        </w:rPr>
        <w:t xml:space="preserve">. He helped us </w:t>
      </w:r>
      <w:r w:rsidR="000C16DC">
        <w:rPr>
          <w:rFonts w:ascii="Calibri" w:eastAsia="Times New Roman" w:hAnsi="Calibri" w:cs="Times New Roman"/>
          <w:color w:val="000000"/>
        </w:rPr>
        <w:t>better understand the issues</w:t>
      </w:r>
      <w:r w:rsidRPr="00E73971">
        <w:rPr>
          <w:rFonts w:ascii="Calibri" w:eastAsia="Times New Roman" w:hAnsi="Calibri" w:cs="Times New Roman"/>
          <w:color w:val="000000"/>
        </w:rPr>
        <w:t xml:space="preserve"> and</w:t>
      </w:r>
      <w:r w:rsidR="000C16DC">
        <w:rPr>
          <w:rFonts w:ascii="Calibri" w:eastAsia="Times New Roman" w:hAnsi="Calibri" w:cs="Times New Roman"/>
          <w:color w:val="000000"/>
        </w:rPr>
        <w:t xml:space="preserve">, </w:t>
      </w:r>
      <w:r w:rsidRPr="00E73971">
        <w:rPr>
          <w:rFonts w:ascii="Calibri" w:eastAsia="Times New Roman" w:hAnsi="Calibri" w:cs="Times New Roman"/>
          <w:color w:val="000000"/>
        </w:rPr>
        <w:t xml:space="preserve">in his opinion, it is a bureaucratic problem rather than a technology problem. Our hope for </w:t>
      </w:r>
      <w:r w:rsidR="000C16DC" w:rsidRPr="000C16DC">
        <w:rPr>
          <w:rFonts w:ascii="Calibri" w:eastAsia="Times New Roman" w:hAnsi="Calibri" w:cs="Times New Roman"/>
          <w:b/>
          <w:bCs/>
          <w:i/>
          <w:iCs/>
          <w:color w:val="000000"/>
        </w:rPr>
        <w:t>easily</w:t>
      </w:r>
      <w:r w:rsidR="000C16DC">
        <w:rPr>
          <w:rFonts w:ascii="Calibri" w:eastAsia="Times New Roman" w:hAnsi="Calibri" w:cs="Times New Roman"/>
          <w:color w:val="000000"/>
        </w:rPr>
        <w:t xml:space="preserve"> solving our problems</w:t>
      </w:r>
      <w:r w:rsidRPr="00E73971">
        <w:rPr>
          <w:rFonts w:ascii="Calibri" w:eastAsia="Times New Roman" w:hAnsi="Calibri" w:cs="Times New Roman"/>
          <w:color w:val="000000"/>
        </w:rPr>
        <w:t xml:space="preserve"> was pretty much dashed by the end of the conversation. There is no main source, but numerous sources in a web of databases and layers. HIs suggestion was to prioritize, divide, and conquer. He also said that </w:t>
      </w:r>
      <w:r w:rsidR="00EA70D2">
        <w:rPr>
          <w:rFonts w:ascii="Calibri" w:eastAsia="Times New Roman" w:hAnsi="Calibri" w:cs="Times New Roman"/>
          <w:color w:val="000000"/>
        </w:rPr>
        <w:t xml:space="preserve">relies heavily on </w:t>
      </w:r>
      <w:r w:rsidR="000C16DC">
        <w:rPr>
          <w:rFonts w:ascii="Calibri" w:eastAsia="Times New Roman" w:hAnsi="Calibri" w:cs="Times New Roman"/>
          <w:color w:val="000000"/>
        </w:rPr>
        <w:t xml:space="preserve">the </w:t>
      </w:r>
      <w:r w:rsidR="000C16DC" w:rsidRPr="000C16DC">
        <w:rPr>
          <w:rFonts w:eastAsia="Times New Roman" w:cs="Arial"/>
          <w:color w:val="222222"/>
          <w:shd w:val="clear" w:color="auto" w:fill="FFFFFF"/>
        </w:rPr>
        <w:t>Environmental Systems Research Institute</w:t>
      </w:r>
      <w:r w:rsidR="000C16DC">
        <w:rPr>
          <w:rFonts w:eastAsia="Times New Roman" w:cs="Times New Roman"/>
        </w:rPr>
        <w:t xml:space="preserve"> (</w:t>
      </w:r>
      <w:r w:rsidRPr="00E73971">
        <w:rPr>
          <w:rFonts w:ascii="Calibri" w:eastAsia="Times New Roman" w:hAnsi="Calibri" w:cs="Times New Roman"/>
          <w:color w:val="000000"/>
        </w:rPr>
        <w:t>ESRI</w:t>
      </w:r>
      <w:r w:rsidR="000C16DC">
        <w:rPr>
          <w:rFonts w:ascii="Calibri" w:eastAsia="Times New Roman" w:hAnsi="Calibri" w:cs="Times New Roman"/>
          <w:color w:val="000000"/>
        </w:rPr>
        <w:t>)</w:t>
      </w:r>
      <w:r w:rsidRPr="00E73971">
        <w:rPr>
          <w:rFonts w:ascii="Calibri" w:eastAsia="Times New Roman" w:hAnsi="Calibri" w:cs="Times New Roman"/>
          <w:color w:val="000000"/>
        </w:rPr>
        <w:t xml:space="preserve"> </w:t>
      </w:r>
      <w:r w:rsidR="00EA70D2">
        <w:rPr>
          <w:rFonts w:ascii="Calibri" w:eastAsia="Times New Roman" w:hAnsi="Calibri" w:cs="Times New Roman"/>
          <w:color w:val="000000"/>
        </w:rPr>
        <w:t xml:space="preserve">which </w:t>
      </w:r>
      <w:r w:rsidRPr="00E73971">
        <w:rPr>
          <w:rFonts w:ascii="Calibri" w:eastAsia="Times New Roman" w:hAnsi="Calibri" w:cs="Times New Roman"/>
          <w:color w:val="000000"/>
        </w:rPr>
        <w:t xml:space="preserve">is one of the leaders in </w:t>
      </w:r>
      <w:r w:rsidR="000C16DC">
        <w:rPr>
          <w:rFonts w:ascii="Calibri" w:eastAsia="Times New Roman" w:hAnsi="Calibri" w:cs="Times New Roman"/>
          <w:color w:val="000000"/>
        </w:rPr>
        <w:t>Global Information Systems (</w:t>
      </w:r>
      <w:r w:rsidRPr="00E73971">
        <w:rPr>
          <w:rFonts w:ascii="Calibri" w:eastAsia="Times New Roman" w:hAnsi="Calibri" w:cs="Times New Roman"/>
          <w:color w:val="000000"/>
        </w:rPr>
        <w:t>GIS</w:t>
      </w:r>
      <w:r w:rsidR="000C16DC">
        <w:rPr>
          <w:rFonts w:ascii="Calibri" w:eastAsia="Times New Roman" w:hAnsi="Calibri" w:cs="Times New Roman"/>
          <w:color w:val="000000"/>
        </w:rPr>
        <w:t>)</w:t>
      </w:r>
      <w:r w:rsidRPr="00E73971">
        <w:rPr>
          <w:rFonts w:ascii="Calibri" w:eastAsia="Times New Roman" w:hAnsi="Calibri" w:cs="Times New Roman"/>
          <w:color w:val="000000"/>
        </w:rPr>
        <w:t xml:space="preserve"> software</w:t>
      </w:r>
      <w:r w:rsidR="000C16DC">
        <w:rPr>
          <w:rFonts w:ascii="Calibri" w:eastAsia="Times New Roman" w:hAnsi="Calibri" w:cs="Times New Roman"/>
          <w:color w:val="000000"/>
        </w:rPr>
        <w:t xml:space="preserve">. </w:t>
      </w:r>
      <w:r w:rsidRPr="00A81295">
        <w:rPr>
          <w:rFonts w:ascii="Calibri" w:eastAsia="Times New Roman" w:hAnsi="Calibri" w:cs="Times New Roman"/>
          <w:color w:val="000000" w:themeColor="text1"/>
        </w:rPr>
        <w:t xml:space="preserve"> </w:t>
      </w:r>
      <w:r w:rsidR="000C16DC" w:rsidRPr="00A81295">
        <w:rPr>
          <w:rFonts w:ascii="Calibri" w:eastAsia="Times New Roman" w:hAnsi="Calibri" w:cs="Times New Roman"/>
          <w:color w:val="000000" w:themeColor="text1"/>
        </w:rPr>
        <w:t>(</w:t>
      </w:r>
      <w:r w:rsidR="00A81295" w:rsidRPr="00A81295">
        <w:rPr>
          <w:rFonts w:ascii="Calibri" w:eastAsia="Times New Roman" w:hAnsi="Calibri" w:cs="Times New Roman"/>
          <w:color w:val="000000" w:themeColor="text1"/>
        </w:rPr>
        <w:t>See graphic below</w:t>
      </w:r>
      <w:r w:rsidR="000C16DC" w:rsidRPr="00A81295">
        <w:rPr>
          <w:rFonts w:ascii="Calibri" w:eastAsia="Times New Roman" w:hAnsi="Calibri" w:cs="Times New Roman"/>
          <w:color w:val="000000" w:themeColor="text1"/>
        </w:rPr>
        <w:t xml:space="preserve">) GIS </w:t>
      </w:r>
      <w:r w:rsidR="000C16DC">
        <w:rPr>
          <w:rFonts w:ascii="Calibri" w:eastAsia="Times New Roman" w:hAnsi="Calibri" w:cs="Times New Roman"/>
          <w:color w:val="000000"/>
        </w:rPr>
        <w:t xml:space="preserve">consists of millions of layers of information from hundreds of thousands of organizations </w:t>
      </w:r>
      <w:r w:rsidR="003554A5">
        <w:rPr>
          <w:rFonts w:ascii="Calibri" w:eastAsia="Times New Roman" w:hAnsi="Calibri" w:cs="Times New Roman"/>
          <w:color w:val="000000"/>
        </w:rPr>
        <w:t>that</w:t>
      </w:r>
      <w:r w:rsidR="000C16DC">
        <w:rPr>
          <w:rFonts w:ascii="Calibri" w:eastAsia="Times New Roman" w:hAnsi="Calibri" w:cs="Times New Roman"/>
          <w:color w:val="000000"/>
        </w:rPr>
        <w:t xml:space="preserve"> provide their maps </w:t>
      </w:r>
      <w:r w:rsidR="003554A5">
        <w:rPr>
          <w:rFonts w:ascii="Calibri" w:eastAsia="Times New Roman" w:hAnsi="Calibri" w:cs="Times New Roman"/>
          <w:color w:val="000000"/>
        </w:rPr>
        <w:t>of</w:t>
      </w:r>
      <w:r w:rsidR="000C16DC">
        <w:rPr>
          <w:rFonts w:ascii="Calibri" w:eastAsia="Times New Roman" w:hAnsi="Calibri" w:cs="Times New Roman"/>
          <w:color w:val="000000"/>
        </w:rPr>
        <w:t xml:space="preserve"> streets, vegetation, location of sewer, power, and cable lines, buildings, etc. Buncombe County, for instance, has numerous maps that they have developed and share, plus they pick and choose which maps they need from other sources. ESRI provides a tool for such purposes.  Joe works closely with the ESRI person in charge of states and he </w:t>
      </w:r>
      <w:r w:rsidR="00EA70D2">
        <w:rPr>
          <w:rFonts w:ascii="Calibri" w:eastAsia="Times New Roman" w:hAnsi="Calibri" w:cs="Times New Roman"/>
          <w:color w:val="000000"/>
        </w:rPr>
        <w:t>connected us with that individual</w:t>
      </w:r>
      <w:r w:rsidR="000C16DC">
        <w:rPr>
          <w:rFonts w:ascii="Calibri" w:eastAsia="Times New Roman" w:hAnsi="Calibri" w:cs="Times New Roman"/>
          <w:color w:val="000000"/>
        </w:rPr>
        <w:t>. That person, in turn, connected us with the person in charge of municipalities for ESRI.</w:t>
      </w:r>
      <w:r w:rsidRPr="00E73971">
        <w:rPr>
          <w:rFonts w:ascii="Calibri" w:eastAsia="Times New Roman" w:hAnsi="Calibri" w:cs="Times New Roman"/>
          <w:color w:val="000000"/>
        </w:rPr>
        <w:t xml:space="preserve"> </w:t>
      </w:r>
    </w:p>
    <w:p w14:paraId="6562C99E" w14:textId="77777777" w:rsidR="000C16DC" w:rsidRDefault="000C16DC" w:rsidP="000C16DC">
      <w:pPr>
        <w:shd w:val="clear" w:color="auto" w:fill="FFFFFF"/>
        <w:textAlignment w:val="baseline"/>
        <w:rPr>
          <w:rFonts w:ascii="Calibri" w:eastAsia="Times New Roman" w:hAnsi="Calibri" w:cs="Times New Roman"/>
          <w:color w:val="000000"/>
        </w:rPr>
      </w:pPr>
    </w:p>
    <w:p w14:paraId="026956BD" w14:textId="77777777" w:rsidR="000C16DC" w:rsidRDefault="000C16DC" w:rsidP="000C16DC">
      <w:pPr>
        <w:rPr>
          <w:rFonts w:ascii="Calibri" w:eastAsia="Times New Roman" w:hAnsi="Calibri" w:cs="Times New Roman"/>
          <w:color w:val="000000"/>
        </w:rPr>
      </w:pPr>
    </w:p>
    <w:p w14:paraId="52130D87" w14:textId="14D5BBF9" w:rsidR="000C16DC" w:rsidRPr="00E73971" w:rsidRDefault="000C16DC" w:rsidP="000C16DC">
      <w:pPr>
        <w:rPr>
          <w:rFonts w:eastAsia="Times New Roman" w:cs="Times New Roman"/>
        </w:rPr>
      </w:pPr>
      <w:r>
        <w:rPr>
          <w:rFonts w:eastAsia="Times New Roman" w:cs="Times New Roman"/>
          <w:noProof/>
        </w:rPr>
        <w:lastRenderedPageBreak/>
        <w:drawing>
          <wp:inline distT="0" distB="0" distL="0" distR="0" wp14:anchorId="6699007E" wp14:editId="5A09129B">
            <wp:extent cx="5943600" cy="71469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5943600" cy="7146925"/>
                    </a:xfrm>
                    <a:prstGeom prst="rect">
                      <a:avLst/>
                    </a:prstGeom>
                  </pic:spPr>
                </pic:pic>
              </a:graphicData>
            </a:graphic>
          </wp:inline>
        </w:drawing>
      </w:r>
    </w:p>
    <w:p w14:paraId="310B9840" w14:textId="77777777" w:rsidR="00E73971" w:rsidRPr="00E73971" w:rsidRDefault="00E73971" w:rsidP="00E73971">
      <w:pPr>
        <w:shd w:val="clear" w:color="auto" w:fill="FFFFFF"/>
        <w:textAlignment w:val="baseline"/>
        <w:rPr>
          <w:rFonts w:ascii="Calibri" w:eastAsia="Times New Roman" w:hAnsi="Calibri" w:cs="Times New Roman"/>
          <w:color w:val="000000"/>
        </w:rPr>
      </w:pPr>
    </w:p>
    <w:p w14:paraId="655F3A8D" w14:textId="77777777" w:rsidR="000C16DC" w:rsidRDefault="000C16DC" w:rsidP="00E73971">
      <w:pPr>
        <w:shd w:val="clear" w:color="auto" w:fill="FFFFFF"/>
        <w:textAlignment w:val="baseline"/>
        <w:rPr>
          <w:rFonts w:ascii="Calibri" w:eastAsia="Times New Roman" w:hAnsi="Calibri" w:cs="Times New Roman"/>
          <w:color w:val="000000"/>
        </w:rPr>
      </w:pPr>
    </w:p>
    <w:p w14:paraId="3100054A" w14:textId="77777777" w:rsidR="000C16DC" w:rsidRDefault="000C16DC" w:rsidP="00E73971">
      <w:pPr>
        <w:shd w:val="clear" w:color="auto" w:fill="FFFFFF"/>
        <w:textAlignment w:val="baseline"/>
        <w:rPr>
          <w:rFonts w:ascii="Calibri" w:eastAsia="Times New Roman" w:hAnsi="Calibri" w:cs="Times New Roman"/>
          <w:color w:val="000000"/>
        </w:rPr>
      </w:pPr>
    </w:p>
    <w:p w14:paraId="284DB6C1" w14:textId="77777777" w:rsidR="00056A01" w:rsidRDefault="00056A01" w:rsidP="00056A01">
      <w:pPr>
        <w:rPr>
          <w:rFonts w:ascii="Calibri" w:eastAsia="Times New Roman" w:hAnsi="Calibri" w:cs="Times New Roman"/>
          <w:color w:val="000000"/>
        </w:rPr>
      </w:pPr>
    </w:p>
    <w:p w14:paraId="590617F8" w14:textId="77777777" w:rsidR="00A81295" w:rsidRDefault="00A81295">
      <w:pPr>
        <w:rPr>
          <w:b/>
          <w:bCs/>
        </w:rPr>
      </w:pPr>
      <w:r>
        <w:rPr>
          <w:b/>
          <w:bCs/>
        </w:rPr>
        <w:br w:type="page"/>
      </w:r>
    </w:p>
    <w:p w14:paraId="12757351" w14:textId="762DE062" w:rsidR="00056A01" w:rsidRPr="00177B4B" w:rsidRDefault="00056A01" w:rsidP="00056A01">
      <w:pPr>
        <w:rPr>
          <w:b/>
          <w:bCs/>
        </w:rPr>
      </w:pPr>
      <w:r w:rsidRPr="00177B4B">
        <w:rPr>
          <w:b/>
          <w:bCs/>
        </w:rPr>
        <w:lastRenderedPageBreak/>
        <w:t>Meeting with ESRI</w:t>
      </w:r>
      <w:r>
        <w:rPr>
          <w:b/>
          <w:bCs/>
        </w:rPr>
        <w:t xml:space="preserve"> representatives</w:t>
      </w:r>
    </w:p>
    <w:p w14:paraId="3ED5AEC3" w14:textId="77777777" w:rsidR="00056A01" w:rsidRDefault="00056A01" w:rsidP="00056A01"/>
    <w:p w14:paraId="269E3B7E" w14:textId="77777777" w:rsidR="00056A01" w:rsidRDefault="00056A01" w:rsidP="00056A01">
      <w:pPr>
        <w:pStyle w:val="ListParagraph"/>
        <w:numPr>
          <w:ilvl w:val="0"/>
          <w:numId w:val="2"/>
        </w:numPr>
        <w:spacing w:line="259" w:lineRule="auto"/>
      </w:pPr>
      <w:r>
        <w:t>Met with regional head of ESRI for government entities in SE and regional rep for municipalities in NC</w:t>
      </w:r>
    </w:p>
    <w:p w14:paraId="1F5D23A5" w14:textId="77777777" w:rsidR="00056A01" w:rsidRDefault="00056A01" w:rsidP="00056A01">
      <w:pPr>
        <w:pStyle w:val="ListParagraph"/>
        <w:numPr>
          <w:ilvl w:val="0"/>
          <w:numId w:val="2"/>
        </w:numPr>
        <w:spacing w:line="259" w:lineRule="auto"/>
      </w:pPr>
      <w:r>
        <w:t xml:space="preserve">Right off the bat: “It’s a geographic problem”, but it’s also a bureaucratic problem as agencies don’t talk to each other </w:t>
      </w:r>
    </w:p>
    <w:p w14:paraId="532D46BC" w14:textId="77777777" w:rsidR="00056A01" w:rsidRDefault="00056A01" w:rsidP="00056A01">
      <w:pPr>
        <w:pStyle w:val="ListParagraph"/>
        <w:numPr>
          <w:ilvl w:val="0"/>
          <w:numId w:val="2"/>
        </w:numPr>
        <w:spacing w:line="259" w:lineRule="auto"/>
      </w:pPr>
      <w:r>
        <w:t>What ESRI does is offer software that DB’s get plugged into</w:t>
      </w:r>
    </w:p>
    <w:p w14:paraId="0AFF7351" w14:textId="77777777" w:rsidR="00056A01" w:rsidRDefault="00056A01" w:rsidP="00056A01">
      <w:pPr>
        <w:pStyle w:val="ListParagraph"/>
        <w:numPr>
          <w:ilvl w:val="0"/>
          <w:numId w:val="2"/>
        </w:numPr>
        <w:spacing w:line="259" w:lineRule="auto"/>
      </w:pPr>
      <w:r>
        <w:t>Kind of like Excel- powerful software that you put data into, imported data from other sources, your own data, to create your own solution to your own unique needs</w:t>
      </w:r>
    </w:p>
    <w:p w14:paraId="04F795D0" w14:textId="77777777" w:rsidR="00056A01" w:rsidRDefault="00056A01" w:rsidP="00056A01">
      <w:pPr>
        <w:pStyle w:val="ListParagraph"/>
        <w:numPr>
          <w:ilvl w:val="0"/>
          <w:numId w:val="2"/>
        </w:numPr>
        <w:spacing w:line="259" w:lineRule="auto"/>
      </w:pPr>
      <w:r>
        <w:t>DOT uses it, Buncombe County GIS uses it, even we use it</w:t>
      </w:r>
    </w:p>
    <w:p w14:paraId="293B068F" w14:textId="4313FE46" w:rsidR="00056A01" w:rsidRDefault="009B1B28" w:rsidP="00056A01">
      <w:pPr>
        <w:pStyle w:val="ListParagraph"/>
        <w:numPr>
          <w:ilvl w:val="0"/>
          <w:numId w:val="2"/>
        </w:numPr>
        <w:spacing w:line="259" w:lineRule="auto"/>
      </w:pPr>
      <w:r>
        <w:t>So,</w:t>
      </w:r>
      <w:r w:rsidR="00056A01">
        <w:t xml:space="preserve"> each agency or user (commercial too like Google Maps) has their own “recipe” of data bases for their unique applications</w:t>
      </w:r>
    </w:p>
    <w:p w14:paraId="5877660D" w14:textId="77777777" w:rsidR="00056A01" w:rsidRDefault="00056A01" w:rsidP="00056A01">
      <w:pPr>
        <w:pStyle w:val="ListParagraph"/>
        <w:numPr>
          <w:ilvl w:val="0"/>
          <w:numId w:val="2"/>
        </w:numPr>
        <w:spacing w:line="259" w:lineRule="auto"/>
      </w:pPr>
      <w:r>
        <w:t>Their recommendation: work with the Post Office and county</w:t>
      </w:r>
    </w:p>
    <w:p w14:paraId="7792F336" w14:textId="77777777" w:rsidR="00056A01" w:rsidRDefault="00056A01" w:rsidP="00056A01">
      <w:pPr>
        <w:pStyle w:val="ListParagraph"/>
        <w:numPr>
          <w:ilvl w:val="0"/>
          <w:numId w:val="2"/>
        </w:numPr>
        <w:spacing w:line="259" w:lineRule="auto"/>
      </w:pPr>
      <w:r>
        <w:t>Outlined seven action steps that we’re working on now, mostly information gathering</w:t>
      </w:r>
    </w:p>
    <w:p w14:paraId="5B894D6F" w14:textId="7996A321" w:rsidR="00056A01" w:rsidRDefault="00056A01" w:rsidP="00056A01">
      <w:pPr>
        <w:pStyle w:val="ListParagraph"/>
        <w:numPr>
          <w:ilvl w:val="0"/>
          <w:numId w:val="2"/>
        </w:numPr>
        <w:spacing w:line="259" w:lineRule="auto"/>
      </w:pPr>
      <w:r>
        <w:t>It’s like eating an elephant-- One bite at a time</w:t>
      </w:r>
    </w:p>
    <w:p w14:paraId="38D0A0A3" w14:textId="77777777" w:rsidR="000C16DC" w:rsidRDefault="000C16DC" w:rsidP="00E73971">
      <w:pPr>
        <w:shd w:val="clear" w:color="auto" w:fill="FFFFFF"/>
        <w:textAlignment w:val="baseline"/>
        <w:rPr>
          <w:rFonts w:ascii="Calibri" w:eastAsia="Times New Roman" w:hAnsi="Calibri" w:cs="Times New Roman"/>
          <w:color w:val="000000"/>
        </w:rPr>
      </w:pPr>
    </w:p>
    <w:p w14:paraId="01E91793" w14:textId="77777777" w:rsidR="000C16DC" w:rsidRDefault="000C16DC" w:rsidP="00E73971">
      <w:pPr>
        <w:shd w:val="clear" w:color="auto" w:fill="FFFFFF"/>
        <w:textAlignment w:val="baseline"/>
        <w:rPr>
          <w:rFonts w:ascii="Calibri" w:eastAsia="Times New Roman" w:hAnsi="Calibri" w:cs="Times New Roman"/>
          <w:color w:val="000000"/>
        </w:rPr>
      </w:pPr>
    </w:p>
    <w:p w14:paraId="6E12644C" w14:textId="280684CC" w:rsidR="000C16DC" w:rsidRPr="00A81295" w:rsidRDefault="000C16DC" w:rsidP="00E73971">
      <w:pPr>
        <w:shd w:val="clear" w:color="auto" w:fill="FFFFFF"/>
        <w:textAlignment w:val="baseline"/>
        <w:rPr>
          <w:rFonts w:ascii="Calibri" w:eastAsia="Times New Roman" w:hAnsi="Calibri" w:cs="Times New Roman"/>
          <w:b/>
          <w:bCs/>
          <w:color w:val="000000"/>
        </w:rPr>
      </w:pPr>
      <w:r w:rsidRPr="00A81295">
        <w:rPr>
          <w:rFonts w:ascii="Calibri" w:eastAsia="Times New Roman" w:hAnsi="Calibri" w:cs="Times New Roman"/>
          <w:b/>
          <w:bCs/>
          <w:color w:val="000000"/>
        </w:rPr>
        <w:t xml:space="preserve">EMS/911 </w:t>
      </w:r>
    </w:p>
    <w:p w14:paraId="375F5180" w14:textId="53CFC1F7" w:rsidR="000C16DC" w:rsidRPr="00A81295" w:rsidRDefault="00A81295" w:rsidP="00A81295">
      <w:pPr>
        <w:pStyle w:val="ListParagraph"/>
        <w:numPr>
          <w:ilvl w:val="0"/>
          <w:numId w:val="8"/>
        </w:numPr>
        <w:shd w:val="clear" w:color="auto" w:fill="FFFFFF"/>
        <w:textAlignment w:val="baseline"/>
        <w:rPr>
          <w:rFonts w:ascii="Calibri" w:eastAsia="Times New Roman" w:hAnsi="Calibri" w:cs="Times New Roman"/>
          <w:color w:val="000000"/>
        </w:rPr>
      </w:pPr>
      <w:r w:rsidRPr="00A81295">
        <w:rPr>
          <w:rFonts w:ascii="Calibri" w:eastAsia="Times New Roman" w:hAnsi="Calibri" w:cs="Times New Roman"/>
          <w:color w:val="000000"/>
        </w:rPr>
        <w:t xml:space="preserve">Unable to enter Montreat physical in </w:t>
      </w:r>
      <w:r w:rsidR="009B1B28">
        <w:rPr>
          <w:rFonts w:ascii="Calibri" w:eastAsia="Times New Roman" w:hAnsi="Calibri" w:cs="Times New Roman"/>
          <w:color w:val="000000"/>
        </w:rPr>
        <w:t>an</w:t>
      </w:r>
      <w:r w:rsidRPr="00A81295">
        <w:rPr>
          <w:rFonts w:ascii="Calibri" w:eastAsia="Times New Roman" w:hAnsi="Calibri" w:cs="Times New Roman"/>
          <w:color w:val="000000"/>
        </w:rPr>
        <w:t xml:space="preserve"> Apple watch to take advantage of the 911 feature. The GIS coordinator at BC suggested </w:t>
      </w:r>
      <w:r w:rsidR="009B1B28">
        <w:rPr>
          <w:rFonts w:ascii="Calibri" w:eastAsia="Times New Roman" w:hAnsi="Calibri" w:cs="Times New Roman"/>
          <w:color w:val="000000"/>
        </w:rPr>
        <w:t>using street</w:t>
      </w:r>
      <w:r w:rsidRPr="00A81295">
        <w:rPr>
          <w:rFonts w:ascii="Calibri" w:eastAsia="Times New Roman" w:hAnsi="Calibri" w:cs="Times New Roman"/>
          <w:color w:val="000000"/>
        </w:rPr>
        <w:t xml:space="preserve"> address but enter Black Mountain 28711. Apple accepted that address. This will be important as more people invest in devices with a 911 feature.</w:t>
      </w:r>
    </w:p>
    <w:p w14:paraId="406822E9" w14:textId="10B5FA35" w:rsidR="00A81295" w:rsidRPr="00A81295" w:rsidRDefault="00A81295" w:rsidP="00A81295">
      <w:pPr>
        <w:pStyle w:val="ListParagraph"/>
        <w:numPr>
          <w:ilvl w:val="0"/>
          <w:numId w:val="8"/>
        </w:numPr>
        <w:shd w:val="clear" w:color="auto" w:fill="FFFFFF"/>
        <w:textAlignment w:val="baseline"/>
        <w:rPr>
          <w:rFonts w:ascii="Calibri" w:eastAsia="Times New Roman" w:hAnsi="Calibri" w:cs="Times New Roman"/>
          <w:color w:val="000000"/>
        </w:rPr>
      </w:pPr>
      <w:r w:rsidRPr="00A81295">
        <w:rPr>
          <w:rFonts w:ascii="Calibri" w:eastAsia="Times New Roman" w:hAnsi="Calibri" w:cs="Times New Roman"/>
          <w:color w:val="000000"/>
        </w:rPr>
        <w:t>The new 911/EMS was to go into effect Nov 4 but it has been delayed. After talking to BC folks and our Black Mtn. fire chief,</w:t>
      </w:r>
      <w:r w:rsidR="009B1B28">
        <w:rPr>
          <w:rFonts w:ascii="Calibri" w:eastAsia="Times New Roman" w:hAnsi="Calibri" w:cs="Times New Roman"/>
          <w:color w:val="000000"/>
        </w:rPr>
        <w:t xml:space="preserve"> we</w:t>
      </w:r>
      <w:r w:rsidRPr="00A81295">
        <w:rPr>
          <w:rFonts w:ascii="Calibri" w:eastAsia="Times New Roman" w:hAnsi="Calibri" w:cs="Times New Roman"/>
          <w:color w:val="000000"/>
        </w:rPr>
        <w:t xml:space="preserve"> feel certain that we will be accurately represented. </w:t>
      </w:r>
    </w:p>
    <w:p w14:paraId="5B26A323" w14:textId="77777777" w:rsidR="00056A01" w:rsidRDefault="00056A01" w:rsidP="00E73971">
      <w:pPr>
        <w:shd w:val="clear" w:color="auto" w:fill="FFFFFF"/>
        <w:textAlignment w:val="baseline"/>
        <w:rPr>
          <w:rFonts w:ascii="Calibri" w:eastAsia="Times New Roman" w:hAnsi="Calibri" w:cs="Times New Roman"/>
          <w:color w:val="000000"/>
        </w:rPr>
      </w:pPr>
    </w:p>
    <w:p w14:paraId="28AE34B1" w14:textId="48A0C807" w:rsidR="000C16DC" w:rsidRPr="00056A01" w:rsidRDefault="000C16DC" w:rsidP="00E73971">
      <w:pPr>
        <w:shd w:val="clear" w:color="auto" w:fill="FFFFFF"/>
        <w:textAlignment w:val="baseline"/>
        <w:rPr>
          <w:rFonts w:ascii="Calibri" w:eastAsia="Times New Roman" w:hAnsi="Calibri" w:cs="Times New Roman"/>
          <w:b/>
          <w:bCs/>
          <w:color w:val="000000"/>
        </w:rPr>
      </w:pPr>
      <w:r w:rsidRPr="00056A01">
        <w:rPr>
          <w:rFonts w:ascii="Calibri" w:eastAsia="Times New Roman" w:hAnsi="Calibri" w:cs="Times New Roman"/>
          <w:b/>
          <w:bCs/>
          <w:color w:val="000000"/>
        </w:rPr>
        <w:t>Covid-19</w:t>
      </w:r>
    </w:p>
    <w:p w14:paraId="5E4099CC" w14:textId="77777777" w:rsidR="00056A01" w:rsidRDefault="00056A01" w:rsidP="00056A01">
      <w:pPr>
        <w:pStyle w:val="ListParagraph"/>
        <w:numPr>
          <w:ilvl w:val="0"/>
          <w:numId w:val="4"/>
        </w:numPr>
        <w:spacing w:line="259" w:lineRule="auto"/>
      </w:pPr>
      <w:r>
        <w:t>Reported last meeting about getting connected with the Dir of DHHS for BC</w:t>
      </w:r>
    </w:p>
    <w:p w14:paraId="6F591F5E" w14:textId="77777777" w:rsidR="00056A01" w:rsidRDefault="00056A01" w:rsidP="00056A01">
      <w:pPr>
        <w:pStyle w:val="ListParagraph"/>
        <w:numPr>
          <w:ilvl w:val="0"/>
          <w:numId w:val="4"/>
        </w:numPr>
        <w:spacing w:line="259" w:lineRule="auto"/>
      </w:pPr>
      <w:r>
        <w:t>She introduced us to three folks in Raleigh who helped develop the COVID dashboard and reporting system. One was a chief scientist at CDC working with NCDHHS as head of data</w:t>
      </w:r>
    </w:p>
    <w:p w14:paraId="49154771" w14:textId="77777777" w:rsidR="00056A01" w:rsidRDefault="00056A01" w:rsidP="00056A01">
      <w:pPr>
        <w:pStyle w:val="ListParagraph"/>
        <w:numPr>
          <w:ilvl w:val="0"/>
          <w:numId w:val="4"/>
        </w:numPr>
        <w:spacing w:line="259" w:lineRule="auto"/>
      </w:pPr>
      <w:r>
        <w:t>Had several phone conversations and a number of email exchanges</w:t>
      </w:r>
    </w:p>
    <w:p w14:paraId="5062A246" w14:textId="77777777" w:rsidR="00056A01" w:rsidRDefault="00056A01" w:rsidP="00056A01">
      <w:pPr>
        <w:pStyle w:val="ListParagraph"/>
        <w:numPr>
          <w:ilvl w:val="0"/>
          <w:numId w:val="4"/>
        </w:numPr>
        <w:spacing w:line="259" w:lineRule="auto"/>
      </w:pPr>
      <w:r>
        <w:t>Issue: why is our data suppressed? HHS, CDC and NCDHHS decisions</w:t>
      </w:r>
    </w:p>
    <w:p w14:paraId="72F84AAB" w14:textId="77777777" w:rsidR="00056A01" w:rsidRDefault="00056A01" w:rsidP="00056A01">
      <w:pPr>
        <w:pStyle w:val="ListParagraph"/>
        <w:numPr>
          <w:ilvl w:val="0"/>
          <w:numId w:val="4"/>
        </w:numPr>
        <w:spacing w:line="259" w:lineRule="auto"/>
      </w:pPr>
      <w:r>
        <w:t>Two responses:</w:t>
      </w:r>
    </w:p>
    <w:p w14:paraId="3A5569E6" w14:textId="77777777" w:rsidR="00056A01" w:rsidRDefault="00056A01" w:rsidP="00056A01">
      <w:pPr>
        <w:pStyle w:val="ListParagraph"/>
        <w:numPr>
          <w:ilvl w:val="1"/>
          <w:numId w:val="4"/>
        </w:numPr>
        <w:spacing w:line="259" w:lineRule="auto"/>
      </w:pPr>
      <w:r>
        <w:t>Our population is too small to maintain confidentiality</w:t>
      </w:r>
    </w:p>
    <w:p w14:paraId="79CC660E" w14:textId="77777777" w:rsidR="00056A01" w:rsidRDefault="00056A01" w:rsidP="00056A01">
      <w:pPr>
        <w:pStyle w:val="ListParagraph"/>
        <w:numPr>
          <w:ilvl w:val="1"/>
          <w:numId w:val="4"/>
        </w:numPr>
        <w:spacing w:line="259" w:lineRule="auto"/>
      </w:pPr>
      <w:r>
        <w:t>ZIP code 28757 has a population of 0, thus can’t report data with a pop of 0</w:t>
      </w:r>
    </w:p>
    <w:p w14:paraId="31742E8F" w14:textId="7ECECCF6" w:rsidR="00056A01" w:rsidRDefault="00056A01" w:rsidP="00056A01">
      <w:pPr>
        <w:pStyle w:val="ListParagraph"/>
        <w:numPr>
          <w:ilvl w:val="0"/>
          <w:numId w:val="4"/>
        </w:numPr>
        <w:spacing w:line="259" w:lineRule="auto"/>
      </w:pPr>
      <w:r>
        <w:t xml:space="preserve">Asked about nursing homes and </w:t>
      </w:r>
      <w:proofErr w:type="gramStart"/>
      <w:r>
        <w:t>child care</w:t>
      </w:r>
      <w:proofErr w:type="gramEnd"/>
      <w:r>
        <w:t xml:space="preserve"> organizations </w:t>
      </w:r>
    </w:p>
    <w:p w14:paraId="5E99E3B0" w14:textId="40585FF9" w:rsidR="003D6428" w:rsidRDefault="003D6428" w:rsidP="00056A01">
      <w:pPr>
        <w:pStyle w:val="ListParagraph"/>
        <w:numPr>
          <w:ilvl w:val="0"/>
          <w:numId w:val="4"/>
        </w:numPr>
        <w:spacing w:line="259" w:lineRule="auto"/>
      </w:pPr>
      <w:r>
        <w:t>They said the CDC/DHHS regulations allow release of information in the interest of protecting public health</w:t>
      </w:r>
    </w:p>
    <w:p w14:paraId="512AE702" w14:textId="77777777" w:rsidR="00056A01" w:rsidRDefault="00056A01" w:rsidP="00056A01">
      <w:pPr>
        <w:pStyle w:val="ListParagraph"/>
        <w:numPr>
          <w:ilvl w:val="0"/>
          <w:numId w:val="4"/>
        </w:numPr>
        <w:spacing w:line="259" w:lineRule="auto"/>
      </w:pPr>
      <w:r>
        <w:t>Unlikely we will ever change it; our data will be aggregated with BC</w:t>
      </w:r>
    </w:p>
    <w:p w14:paraId="289596A3" w14:textId="416D301B" w:rsidR="000C16DC" w:rsidRPr="00056A01" w:rsidRDefault="00056A01" w:rsidP="00056A01">
      <w:pPr>
        <w:pStyle w:val="ListParagraph"/>
        <w:numPr>
          <w:ilvl w:val="0"/>
          <w:numId w:val="4"/>
        </w:numPr>
        <w:shd w:val="clear" w:color="auto" w:fill="FFFFFF"/>
        <w:textAlignment w:val="baseline"/>
        <w:rPr>
          <w:rFonts w:ascii="Calibri" w:eastAsia="Times New Roman" w:hAnsi="Calibri" w:cs="Times New Roman"/>
          <w:color w:val="000000"/>
        </w:rPr>
      </w:pPr>
      <w:r>
        <w:t>At least we have Montreat College’s excellent COVID-19 dashboard</w:t>
      </w:r>
    </w:p>
    <w:p w14:paraId="55874588" w14:textId="41835BD5" w:rsidR="00056A01" w:rsidRDefault="00056A01" w:rsidP="00E73971">
      <w:pPr>
        <w:shd w:val="clear" w:color="auto" w:fill="FFFFFF"/>
        <w:textAlignment w:val="baseline"/>
        <w:rPr>
          <w:rFonts w:ascii="Calibri" w:eastAsia="Times New Roman" w:hAnsi="Calibri" w:cs="Times New Roman"/>
          <w:color w:val="000000"/>
        </w:rPr>
      </w:pPr>
    </w:p>
    <w:p w14:paraId="6766C3A8" w14:textId="6C6CF698" w:rsidR="00056A01" w:rsidRDefault="00056A01" w:rsidP="00E73971">
      <w:pPr>
        <w:shd w:val="clear" w:color="auto" w:fill="FFFFFF"/>
        <w:textAlignment w:val="baseline"/>
        <w:rPr>
          <w:rFonts w:ascii="Calibri" w:eastAsia="Times New Roman" w:hAnsi="Calibri" w:cs="Times New Roman"/>
          <w:color w:val="000000"/>
        </w:rPr>
      </w:pPr>
    </w:p>
    <w:p w14:paraId="2B3D1B02" w14:textId="77777777" w:rsidR="00056A01" w:rsidRDefault="00056A01" w:rsidP="00E73971">
      <w:pPr>
        <w:shd w:val="clear" w:color="auto" w:fill="FFFFFF"/>
        <w:textAlignment w:val="baseline"/>
        <w:rPr>
          <w:rFonts w:ascii="Calibri" w:eastAsia="Times New Roman" w:hAnsi="Calibri" w:cs="Times New Roman"/>
          <w:color w:val="000000"/>
        </w:rPr>
      </w:pPr>
    </w:p>
    <w:p w14:paraId="2EA8E258" w14:textId="25309773" w:rsidR="00056A01" w:rsidRDefault="000C16DC" w:rsidP="00056A01">
      <w:pPr>
        <w:shd w:val="clear" w:color="auto" w:fill="FFFFFF"/>
        <w:textAlignment w:val="baseline"/>
        <w:rPr>
          <w:rFonts w:ascii="Calibri" w:eastAsia="Times New Roman" w:hAnsi="Calibri" w:cs="Times New Roman"/>
          <w:b/>
          <w:bCs/>
          <w:color w:val="000000"/>
        </w:rPr>
      </w:pPr>
      <w:r w:rsidRPr="00056A01">
        <w:rPr>
          <w:rFonts w:ascii="Calibri" w:eastAsia="Times New Roman" w:hAnsi="Calibri" w:cs="Times New Roman"/>
          <w:b/>
          <w:bCs/>
          <w:color w:val="000000"/>
        </w:rPr>
        <w:t>Zip Code issu</w:t>
      </w:r>
      <w:r w:rsidR="00056A01">
        <w:rPr>
          <w:rFonts w:ascii="Calibri" w:eastAsia="Times New Roman" w:hAnsi="Calibri" w:cs="Times New Roman"/>
          <w:b/>
          <w:bCs/>
          <w:color w:val="000000"/>
        </w:rPr>
        <w:t>e</w:t>
      </w:r>
    </w:p>
    <w:p w14:paraId="3F5E0CAA" w14:textId="369A2E3B" w:rsidR="000C16DC" w:rsidRPr="00A81295" w:rsidRDefault="000C16DC" w:rsidP="00A81295">
      <w:pPr>
        <w:rPr>
          <w:rFonts w:ascii="Times New Roman" w:eastAsia="Times New Roman" w:hAnsi="Times New Roman" w:cs="Times New Roman"/>
        </w:rPr>
      </w:pPr>
      <w:r>
        <w:rPr>
          <w:rFonts w:ascii="Calibri" w:eastAsia="Times New Roman" w:hAnsi="Calibri" w:cs="Times New Roman"/>
          <w:color w:val="000000"/>
        </w:rPr>
        <w:t xml:space="preserve">Bottom line first – We </w:t>
      </w:r>
      <w:r w:rsidRPr="003554A5">
        <w:rPr>
          <w:rFonts w:ascii="Calibri" w:eastAsia="Times New Roman" w:hAnsi="Calibri" w:cs="Times New Roman"/>
          <w:color w:val="FF0000"/>
        </w:rPr>
        <w:t>do</w:t>
      </w:r>
      <w:r>
        <w:rPr>
          <w:rFonts w:ascii="Calibri" w:eastAsia="Times New Roman" w:hAnsi="Calibri" w:cs="Times New Roman"/>
          <w:color w:val="000000"/>
        </w:rPr>
        <w:t xml:space="preserve"> live in the 28711 Zip Code!  </w:t>
      </w:r>
      <w:r w:rsidR="00A81295">
        <w:rPr>
          <w:rFonts w:ascii="Calibri" w:eastAsia="Times New Roman" w:hAnsi="Calibri" w:cs="Times New Roman"/>
          <w:color w:val="000000"/>
        </w:rPr>
        <w:t xml:space="preserve">Go to </w:t>
      </w:r>
      <w:hyperlink r:id="rId6" w:history="1">
        <w:r w:rsidR="00A81295" w:rsidRPr="00151C32">
          <w:rPr>
            <w:rStyle w:val="Hyperlink"/>
            <w:rFonts w:ascii="Times New Roman" w:eastAsia="Times New Roman" w:hAnsi="Times New Roman" w:cs="Times New Roman"/>
          </w:rPr>
          <w:t>https://www.unitedstateszipcodes.org/</w:t>
        </w:r>
      </w:hyperlink>
      <w:r w:rsidR="00A81295">
        <w:rPr>
          <w:rFonts w:ascii="Times New Roman" w:eastAsia="Times New Roman" w:hAnsi="Times New Roman" w:cs="Times New Roman"/>
        </w:rPr>
        <w:t xml:space="preserve"> a</w:t>
      </w:r>
      <w:r w:rsidR="00A81295">
        <w:rPr>
          <w:rFonts w:ascii="Calibri" w:eastAsia="Times New Roman" w:hAnsi="Calibri" w:cs="Times New Roman"/>
          <w:color w:val="000000"/>
        </w:rPr>
        <w:t xml:space="preserve">nd type in 28711. </w:t>
      </w:r>
      <w:r>
        <w:rPr>
          <w:rFonts w:ascii="Calibri" w:eastAsia="Times New Roman" w:hAnsi="Calibri" w:cs="Times New Roman"/>
          <w:color w:val="000000"/>
        </w:rPr>
        <w:t xml:space="preserve"> </w:t>
      </w:r>
      <w:r w:rsidR="00A81295">
        <w:rPr>
          <w:rFonts w:ascii="Calibri" w:eastAsia="Times New Roman" w:hAnsi="Calibri" w:cs="Times New Roman"/>
          <w:color w:val="000000"/>
        </w:rPr>
        <w:t xml:space="preserve">You will see that </w:t>
      </w:r>
      <w:r>
        <w:rPr>
          <w:rFonts w:ascii="Calibri" w:eastAsia="Times New Roman" w:hAnsi="Calibri" w:cs="Times New Roman"/>
          <w:color w:val="000000"/>
        </w:rPr>
        <w:t>28757 i</w:t>
      </w:r>
      <w:r w:rsidR="00A81295">
        <w:rPr>
          <w:rFonts w:ascii="Calibri" w:eastAsia="Times New Roman" w:hAnsi="Calibri" w:cs="Times New Roman"/>
          <w:color w:val="000000"/>
        </w:rPr>
        <w:t xml:space="preserve">s completely contained within </w:t>
      </w:r>
      <w:r>
        <w:rPr>
          <w:rFonts w:ascii="Calibri" w:eastAsia="Times New Roman" w:hAnsi="Calibri" w:cs="Times New Roman"/>
          <w:color w:val="000000"/>
        </w:rPr>
        <w:t xml:space="preserve">28711.  </w:t>
      </w:r>
      <w:r w:rsidR="00A81295">
        <w:rPr>
          <w:rFonts w:ascii="Calibri" w:eastAsia="Times New Roman" w:hAnsi="Calibri" w:cs="Times New Roman"/>
          <w:color w:val="000000"/>
        </w:rPr>
        <w:t>Now type in 28757. Notice that our boundary runs along Flat Creek. T</w:t>
      </w:r>
      <w:r>
        <w:rPr>
          <w:rFonts w:ascii="Calibri" w:eastAsia="Times New Roman" w:hAnsi="Calibri" w:cs="Times New Roman"/>
          <w:color w:val="000000"/>
        </w:rPr>
        <w:t xml:space="preserve">he 28757 zip does not include anyone living on the east side of Flat Creek. </w:t>
      </w:r>
      <w:r w:rsidR="00EA70D2">
        <w:rPr>
          <w:rFonts w:ascii="Calibri" w:eastAsia="Times New Roman" w:hAnsi="Calibri" w:cs="Times New Roman"/>
          <w:color w:val="000000"/>
        </w:rPr>
        <w:t>So, i</w:t>
      </w:r>
      <w:r>
        <w:rPr>
          <w:rFonts w:ascii="Calibri" w:eastAsia="Times New Roman" w:hAnsi="Calibri" w:cs="Times New Roman"/>
          <w:color w:val="000000"/>
        </w:rPr>
        <w:t>f you li</w:t>
      </w:r>
      <w:r w:rsidR="003554A5">
        <w:rPr>
          <w:rFonts w:ascii="Calibri" w:eastAsia="Times New Roman" w:hAnsi="Calibri" w:cs="Times New Roman"/>
          <w:color w:val="000000"/>
        </w:rPr>
        <w:t>ve</w:t>
      </w:r>
      <w:r>
        <w:rPr>
          <w:rFonts w:ascii="Calibri" w:eastAsia="Times New Roman" w:hAnsi="Calibri" w:cs="Times New Roman"/>
          <w:color w:val="000000"/>
        </w:rPr>
        <w:t xml:space="preserve"> in the KY Road, Lookout, Shenandoah areas, you do not live in 28757.</w:t>
      </w:r>
      <w:r w:rsidR="009B1B28">
        <w:rPr>
          <w:rFonts w:ascii="Calibri" w:eastAsia="Times New Roman" w:hAnsi="Calibri" w:cs="Times New Roman"/>
          <w:color w:val="000000"/>
        </w:rPr>
        <w:t xml:space="preserve"> Also notice the population listing of 280 which would be their estimate for everyone on the west side of the creek.</w:t>
      </w:r>
    </w:p>
    <w:p w14:paraId="4E0F3B7E" w14:textId="77777777" w:rsidR="000C16DC" w:rsidRDefault="000C16DC" w:rsidP="00E73971">
      <w:pPr>
        <w:shd w:val="clear" w:color="auto" w:fill="FFFFFF"/>
        <w:textAlignment w:val="baseline"/>
        <w:rPr>
          <w:rFonts w:ascii="Calibri" w:eastAsia="Times New Roman" w:hAnsi="Calibri" w:cs="Times New Roman"/>
          <w:color w:val="000000"/>
        </w:rPr>
      </w:pPr>
    </w:p>
    <w:p w14:paraId="542ED86A" w14:textId="7BA13E10" w:rsidR="00056A01" w:rsidRDefault="00056A01" w:rsidP="00056A01">
      <w:pPr>
        <w:pStyle w:val="ListParagraph"/>
        <w:numPr>
          <w:ilvl w:val="0"/>
          <w:numId w:val="5"/>
        </w:numPr>
        <w:spacing w:line="259" w:lineRule="auto"/>
      </w:pPr>
      <w:r>
        <w:t>Zip Codes don’t define municipal boundaries</w:t>
      </w:r>
    </w:p>
    <w:p w14:paraId="243138D8" w14:textId="77777777" w:rsidR="00056A01" w:rsidRDefault="00056A01" w:rsidP="00056A01">
      <w:pPr>
        <w:pStyle w:val="ListParagraph"/>
        <w:numPr>
          <w:ilvl w:val="0"/>
          <w:numId w:val="5"/>
        </w:numPr>
        <w:spacing w:line="259" w:lineRule="auto"/>
      </w:pPr>
      <w:r>
        <w:t>US Census data does, but Zip Codes not so</w:t>
      </w:r>
    </w:p>
    <w:p w14:paraId="0F5E843F" w14:textId="07D9BA62" w:rsidR="00056A01" w:rsidRDefault="00056A01" w:rsidP="00056A01">
      <w:pPr>
        <w:pStyle w:val="ListParagraph"/>
        <w:numPr>
          <w:ilvl w:val="0"/>
          <w:numId w:val="5"/>
        </w:numPr>
        <w:spacing w:line="259" w:lineRule="auto"/>
      </w:pPr>
      <w:r>
        <w:t>Look at a zip code map of Montreat and depending on which one you’re looking at, could be northern half of Montreat, small area around the Post Office, or any number of other iterations- all dependent upon who is presenting the information</w:t>
      </w:r>
    </w:p>
    <w:p w14:paraId="38042D31" w14:textId="53C833C1" w:rsidR="00056A01" w:rsidRDefault="00056A01" w:rsidP="00056A01">
      <w:pPr>
        <w:pStyle w:val="ListParagraph"/>
        <w:numPr>
          <w:ilvl w:val="0"/>
          <w:numId w:val="5"/>
        </w:numPr>
        <w:spacing w:line="259" w:lineRule="auto"/>
      </w:pPr>
      <w:r>
        <w:t>We asked NCDHHS to use our US Census codes instead of Zip Codes since it accurately defines ALL of Montreat. They ignored my question- both times I asked it!</w:t>
      </w:r>
    </w:p>
    <w:p w14:paraId="7EEF9C18" w14:textId="4944363C" w:rsidR="000C16DC" w:rsidRDefault="000C16DC" w:rsidP="00E73971">
      <w:pPr>
        <w:shd w:val="clear" w:color="auto" w:fill="FFFFFF"/>
        <w:textAlignment w:val="baseline"/>
        <w:rPr>
          <w:rFonts w:ascii="Calibri" w:eastAsia="Times New Roman" w:hAnsi="Calibri" w:cs="Times New Roman"/>
          <w:color w:val="000000"/>
        </w:rPr>
      </w:pPr>
    </w:p>
    <w:p w14:paraId="58E17CD4" w14:textId="67D17938" w:rsidR="000C16DC" w:rsidRDefault="000C16DC" w:rsidP="00E73971">
      <w:pPr>
        <w:shd w:val="clear" w:color="auto" w:fill="FFFFFF"/>
        <w:textAlignment w:val="baseline"/>
        <w:rPr>
          <w:rFonts w:ascii="Calibri" w:eastAsia="Times New Roman" w:hAnsi="Calibri" w:cs="Times New Roman"/>
          <w:color w:val="000000"/>
        </w:rPr>
      </w:pPr>
      <w:r>
        <w:rPr>
          <w:rFonts w:ascii="Calibri" w:eastAsia="Times New Roman" w:hAnsi="Calibri" w:cs="Times New Roman"/>
          <w:color w:val="000000"/>
        </w:rPr>
        <w:t xml:space="preserve">From the beginning, we were in search of the main source of our problems in hopes that correcting the main source would set </w:t>
      </w:r>
      <w:r w:rsidR="00A81295">
        <w:rPr>
          <w:rFonts w:ascii="Calibri" w:eastAsia="Times New Roman" w:hAnsi="Calibri" w:cs="Times New Roman"/>
          <w:color w:val="000000"/>
        </w:rPr>
        <w:t>up</w:t>
      </w:r>
      <w:r>
        <w:rPr>
          <w:rFonts w:ascii="Calibri" w:eastAsia="Times New Roman" w:hAnsi="Calibri" w:cs="Times New Roman"/>
          <w:color w:val="000000"/>
        </w:rPr>
        <w:t xml:space="preserve"> a trickle-down effect that would take care of everything on our list. While the problem is more complex than that, we feel like the USPS is at the heart of our situation. </w:t>
      </w:r>
    </w:p>
    <w:p w14:paraId="043C2D2E" w14:textId="139DED85" w:rsidR="000C16DC" w:rsidRDefault="000C16DC" w:rsidP="00E73971">
      <w:pPr>
        <w:shd w:val="clear" w:color="auto" w:fill="FFFFFF"/>
        <w:textAlignment w:val="baseline"/>
        <w:rPr>
          <w:rFonts w:ascii="Calibri" w:eastAsia="Times New Roman" w:hAnsi="Calibri" w:cs="Times New Roman"/>
          <w:color w:val="000000"/>
        </w:rPr>
      </w:pPr>
    </w:p>
    <w:p w14:paraId="2CADB673" w14:textId="15B087A9" w:rsidR="000C16DC" w:rsidRDefault="000C16DC" w:rsidP="00E73971">
      <w:pPr>
        <w:shd w:val="clear" w:color="auto" w:fill="FFFFFF"/>
        <w:textAlignment w:val="baseline"/>
        <w:rPr>
          <w:rFonts w:ascii="Calibri" w:eastAsia="Times New Roman" w:hAnsi="Calibri" w:cs="Times New Roman"/>
          <w:color w:val="000000"/>
        </w:rPr>
      </w:pPr>
      <w:r>
        <w:rPr>
          <w:rFonts w:ascii="Calibri" w:eastAsia="Times New Roman" w:hAnsi="Calibri" w:cs="Times New Roman"/>
          <w:color w:val="000000"/>
        </w:rPr>
        <w:t xml:space="preserve">Tim Bryson, our Postmaster, spent many hours, even on his own time, to </w:t>
      </w:r>
      <w:r w:rsidR="00A81295">
        <w:rPr>
          <w:rFonts w:ascii="Calibri" w:eastAsia="Times New Roman" w:hAnsi="Calibri" w:cs="Times New Roman"/>
          <w:color w:val="000000"/>
        </w:rPr>
        <w:t xml:space="preserve">link </w:t>
      </w:r>
      <w:r>
        <w:rPr>
          <w:rFonts w:ascii="Calibri" w:eastAsia="Times New Roman" w:hAnsi="Calibri" w:cs="Times New Roman"/>
          <w:color w:val="000000"/>
        </w:rPr>
        <w:t>each of our physical addresses to our PO Box</w:t>
      </w:r>
      <w:r w:rsidR="003554A5">
        <w:rPr>
          <w:rFonts w:ascii="Calibri" w:eastAsia="Times New Roman" w:hAnsi="Calibri" w:cs="Times New Roman"/>
          <w:color w:val="000000"/>
        </w:rPr>
        <w:t>e</w:t>
      </w:r>
      <w:r w:rsidR="00EA70D2">
        <w:rPr>
          <w:rFonts w:ascii="Calibri" w:eastAsia="Times New Roman" w:hAnsi="Calibri" w:cs="Times New Roman"/>
          <w:color w:val="000000"/>
        </w:rPr>
        <w:t>s</w:t>
      </w:r>
      <w:r>
        <w:rPr>
          <w:rFonts w:ascii="Calibri" w:eastAsia="Times New Roman" w:hAnsi="Calibri" w:cs="Times New Roman"/>
          <w:color w:val="000000"/>
        </w:rPr>
        <w:t xml:space="preserve">. With the information </w:t>
      </w:r>
      <w:r w:rsidR="003554A5">
        <w:rPr>
          <w:rFonts w:ascii="Calibri" w:eastAsia="Times New Roman" w:hAnsi="Calibri" w:cs="Times New Roman"/>
          <w:color w:val="000000"/>
        </w:rPr>
        <w:t>complete</w:t>
      </w:r>
      <w:r>
        <w:rPr>
          <w:rFonts w:ascii="Calibri" w:eastAsia="Times New Roman" w:hAnsi="Calibri" w:cs="Times New Roman"/>
          <w:color w:val="000000"/>
        </w:rPr>
        <w:t xml:space="preserve">, he sent it to Charlotte to </w:t>
      </w:r>
      <w:r w:rsidR="00EA70D2">
        <w:rPr>
          <w:rFonts w:ascii="Calibri" w:eastAsia="Times New Roman" w:hAnsi="Calibri" w:cs="Times New Roman"/>
          <w:color w:val="000000"/>
        </w:rPr>
        <w:t>our</w:t>
      </w:r>
      <w:r>
        <w:rPr>
          <w:rFonts w:ascii="Calibri" w:eastAsia="Times New Roman" w:hAnsi="Calibri" w:cs="Times New Roman"/>
          <w:color w:val="000000"/>
        </w:rPr>
        <w:t xml:space="preserve"> regional USPS. He was told that the information he compiled could not be entered into the system because PO boxes are not permanently tied to a residence. If I move, my PO box is assigned to someone else at another address. So, we had come to a dead end with our local USPS and in Charlotte. Tim is now working in Charlotte until January and it was his hope that he and the head of that organization could have some conversations. We have our fingers crossed. </w:t>
      </w:r>
    </w:p>
    <w:p w14:paraId="3E883E5D" w14:textId="0BCD40CB" w:rsidR="000C16DC" w:rsidRDefault="000C16DC" w:rsidP="00E73971">
      <w:pPr>
        <w:shd w:val="clear" w:color="auto" w:fill="FFFFFF"/>
        <w:textAlignment w:val="baseline"/>
        <w:rPr>
          <w:rFonts w:ascii="Calibri" w:eastAsia="Times New Roman" w:hAnsi="Calibri" w:cs="Times New Roman"/>
          <w:color w:val="000000"/>
        </w:rPr>
      </w:pPr>
    </w:p>
    <w:p w14:paraId="5C3B5867" w14:textId="7B797665" w:rsidR="000C16DC" w:rsidRDefault="000C3D7F" w:rsidP="00E73971">
      <w:pPr>
        <w:shd w:val="clear" w:color="auto" w:fill="FFFFFF"/>
        <w:textAlignment w:val="baseline"/>
        <w:rPr>
          <w:rFonts w:ascii="Calibri" w:eastAsia="Times New Roman" w:hAnsi="Calibri" w:cs="Times New Roman"/>
          <w:color w:val="000000"/>
        </w:rPr>
      </w:pPr>
      <w:r>
        <w:rPr>
          <w:rFonts w:ascii="Calibri" w:eastAsia="Times New Roman" w:hAnsi="Calibri" w:cs="Times New Roman"/>
          <w:color w:val="000000"/>
        </w:rPr>
        <w:t>We are also reaching out to elected officials:</w:t>
      </w:r>
    </w:p>
    <w:p w14:paraId="48C7102F" w14:textId="7C9FB199" w:rsidR="000C3D7F" w:rsidRDefault="000C3D7F" w:rsidP="000C3D7F">
      <w:pPr>
        <w:pStyle w:val="ListParagraph"/>
        <w:numPr>
          <w:ilvl w:val="0"/>
          <w:numId w:val="6"/>
        </w:numPr>
        <w:spacing w:line="259" w:lineRule="auto"/>
      </w:pPr>
      <w:r>
        <w:t>One of the action items from our meeting with ESRI was contacting elected officials at the Federal level re. the Post Office</w:t>
      </w:r>
    </w:p>
    <w:p w14:paraId="17C4B704" w14:textId="6F364535" w:rsidR="000C3D7F" w:rsidRDefault="000C3D7F" w:rsidP="000C3D7F">
      <w:pPr>
        <w:pStyle w:val="ListParagraph"/>
        <w:numPr>
          <w:ilvl w:val="0"/>
          <w:numId w:val="6"/>
        </w:numPr>
        <w:spacing w:line="259" w:lineRule="auto"/>
      </w:pPr>
      <w:r>
        <w:t>Tim Bryson didn’t get anywhere with his regional office in Charlotte, but he will continue to pursue the matter</w:t>
      </w:r>
    </w:p>
    <w:p w14:paraId="70ADC30E" w14:textId="35BAFC28" w:rsidR="000C3D7F" w:rsidRDefault="000C3D7F" w:rsidP="000C3D7F">
      <w:pPr>
        <w:pStyle w:val="ListParagraph"/>
        <w:numPr>
          <w:ilvl w:val="0"/>
          <w:numId w:val="6"/>
        </w:numPr>
        <w:spacing w:line="259" w:lineRule="auto"/>
      </w:pPr>
      <w:r>
        <w:t>Perhaps working from top down will work</w:t>
      </w:r>
    </w:p>
    <w:p w14:paraId="5520EF8A" w14:textId="5861CCD4" w:rsidR="000C3D7F" w:rsidRDefault="000C3D7F" w:rsidP="000C3D7F">
      <w:pPr>
        <w:pStyle w:val="ListParagraph"/>
        <w:numPr>
          <w:ilvl w:val="0"/>
          <w:numId w:val="6"/>
        </w:numPr>
        <w:spacing w:line="259" w:lineRule="auto"/>
      </w:pPr>
      <w:r>
        <w:t>We are trying to arrange audience with staff of our two US Senators, Burr and Tillis, and US Representative McHenry. Maybe they can help us get through the geographic and bureaucratic issue</w:t>
      </w:r>
    </w:p>
    <w:p w14:paraId="7DBFF92C" w14:textId="77777777" w:rsidR="000C3D7F" w:rsidRDefault="000C3D7F" w:rsidP="00E73971">
      <w:pPr>
        <w:shd w:val="clear" w:color="auto" w:fill="FFFFFF"/>
        <w:textAlignment w:val="baseline"/>
        <w:rPr>
          <w:rFonts w:ascii="Calibri" w:eastAsia="Times New Roman" w:hAnsi="Calibri" w:cs="Times New Roman"/>
          <w:color w:val="000000"/>
        </w:rPr>
      </w:pPr>
    </w:p>
    <w:p w14:paraId="5F40F7DB" w14:textId="5A718677" w:rsidR="000C16DC" w:rsidRDefault="000C16DC" w:rsidP="00E73971">
      <w:pPr>
        <w:shd w:val="clear" w:color="auto" w:fill="FFFFFF"/>
        <w:textAlignment w:val="baseline"/>
        <w:rPr>
          <w:rFonts w:ascii="Calibri" w:eastAsia="Times New Roman" w:hAnsi="Calibri" w:cs="Times New Roman"/>
          <w:color w:val="000000"/>
        </w:rPr>
      </w:pPr>
    </w:p>
    <w:p w14:paraId="16DA2C4A" w14:textId="5B46AB59" w:rsidR="000C16DC" w:rsidRDefault="00A81295" w:rsidP="00E73971">
      <w:pPr>
        <w:shd w:val="clear" w:color="auto" w:fill="FFFFFF"/>
        <w:textAlignment w:val="baseline"/>
        <w:rPr>
          <w:rFonts w:ascii="Calibri" w:eastAsia="Times New Roman" w:hAnsi="Calibri" w:cs="Times New Roman"/>
          <w:color w:val="000000"/>
        </w:rPr>
      </w:pPr>
      <w:r>
        <w:rPr>
          <w:rFonts w:ascii="Calibri" w:eastAsia="Times New Roman" w:hAnsi="Calibri" w:cs="Times New Roman"/>
          <w:color w:val="000000"/>
        </w:rPr>
        <w:t>Our next appointment is with the GIS coordinator at BC. He is well aware of our situation and has been working on it for the last decade. We do not expect him to provide a solution, but do hope he can look at our findings and possibly suggest next steps.</w:t>
      </w:r>
    </w:p>
    <w:p w14:paraId="54A5B085" w14:textId="7371CE55" w:rsidR="000C16DC" w:rsidRDefault="000C16DC" w:rsidP="00E73971">
      <w:pPr>
        <w:shd w:val="clear" w:color="auto" w:fill="FFFFFF"/>
        <w:textAlignment w:val="baseline"/>
        <w:rPr>
          <w:rFonts w:ascii="Calibri" w:eastAsia="Times New Roman" w:hAnsi="Calibri" w:cs="Times New Roman"/>
          <w:color w:val="000000"/>
        </w:rPr>
      </w:pPr>
    </w:p>
    <w:p w14:paraId="700581EC" w14:textId="0B491933" w:rsidR="000C16DC" w:rsidRDefault="00056A01" w:rsidP="00E73971">
      <w:pPr>
        <w:shd w:val="clear" w:color="auto" w:fill="FFFFFF"/>
        <w:textAlignment w:val="baseline"/>
        <w:rPr>
          <w:rFonts w:ascii="Calibri" w:eastAsia="Times New Roman" w:hAnsi="Calibri" w:cs="Times New Roman"/>
          <w:color w:val="000000"/>
        </w:rPr>
      </w:pPr>
      <w:r>
        <w:rPr>
          <w:rFonts w:ascii="Calibri" w:eastAsia="Times New Roman" w:hAnsi="Calibri" w:cs="Times New Roman"/>
          <w:color w:val="000000"/>
        </w:rPr>
        <w:t>In summary, w</w:t>
      </w:r>
      <w:r w:rsidR="000C16DC">
        <w:rPr>
          <w:rFonts w:ascii="Calibri" w:eastAsia="Times New Roman" w:hAnsi="Calibri" w:cs="Times New Roman"/>
          <w:color w:val="000000"/>
        </w:rPr>
        <w:t xml:space="preserve">e appreciate the work of those who have gone before us. </w:t>
      </w:r>
      <w:r w:rsidR="00A81295">
        <w:rPr>
          <w:rFonts w:ascii="Calibri" w:eastAsia="Times New Roman" w:hAnsi="Calibri" w:cs="Times New Roman"/>
          <w:color w:val="000000"/>
        </w:rPr>
        <w:t xml:space="preserve">We </w:t>
      </w:r>
      <w:r w:rsidR="000C16DC">
        <w:rPr>
          <w:rFonts w:ascii="Calibri" w:eastAsia="Times New Roman" w:hAnsi="Calibri" w:cs="Times New Roman"/>
          <w:color w:val="000000"/>
        </w:rPr>
        <w:t>are feeling more hopeful, but this problem has been around for a long time. Zip Codes were assigned in 1963 to define territories for postal sectioning. The creators had no idea about the future technology that would use their codes for so many other purposes.</w:t>
      </w:r>
      <w:r w:rsidR="003554A5">
        <w:rPr>
          <w:rFonts w:ascii="Calibri" w:eastAsia="Times New Roman" w:hAnsi="Calibri" w:cs="Times New Roman"/>
          <w:color w:val="000000"/>
        </w:rPr>
        <w:t xml:space="preserve"> Problems with Zip Codes are ours, not theirs</w:t>
      </w:r>
      <w:r w:rsidR="009B1B28">
        <w:rPr>
          <w:rFonts w:ascii="Calibri" w:eastAsia="Times New Roman" w:hAnsi="Calibri" w:cs="Times New Roman"/>
          <w:color w:val="000000"/>
        </w:rPr>
        <w:t>, and t</w:t>
      </w:r>
      <w:r w:rsidR="000C16DC">
        <w:rPr>
          <w:rFonts w:ascii="Calibri" w:eastAsia="Times New Roman" w:hAnsi="Calibri" w:cs="Times New Roman"/>
          <w:color w:val="000000"/>
        </w:rPr>
        <w:t xml:space="preserve">his is not just a Montreat problem. There are communities all over the country, and even within Buncombe County that have to deal with Zip Code issues. This has been like starting a small </w:t>
      </w:r>
      <w:r w:rsidR="00EA70D2">
        <w:rPr>
          <w:rFonts w:ascii="Calibri" w:eastAsia="Times New Roman" w:hAnsi="Calibri" w:cs="Times New Roman"/>
          <w:color w:val="000000"/>
        </w:rPr>
        <w:t xml:space="preserve">ball </w:t>
      </w:r>
      <w:r w:rsidR="000C16DC">
        <w:rPr>
          <w:rFonts w:ascii="Calibri" w:eastAsia="Times New Roman" w:hAnsi="Calibri" w:cs="Times New Roman"/>
          <w:color w:val="000000"/>
        </w:rPr>
        <w:t xml:space="preserve">of snow and rolling it down a hill. The problem is huge </w:t>
      </w:r>
      <w:r w:rsidR="00A81295">
        <w:rPr>
          <w:rFonts w:ascii="Calibri" w:eastAsia="Times New Roman" w:hAnsi="Calibri" w:cs="Times New Roman"/>
          <w:color w:val="000000"/>
        </w:rPr>
        <w:t>and increasingly complex with the development of new technologies</w:t>
      </w:r>
      <w:r w:rsidR="009B1B28">
        <w:rPr>
          <w:rFonts w:ascii="Calibri" w:eastAsia="Times New Roman" w:hAnsi="Calibri" w:cs="Times New Roman"/>
          <w:color w:val="000000"/>
        </w:rPr>
        <w:t>. I</w:t>
      </w:r>
      <w:r w:rsidR="00A81295">
        <w:rPr>
          <w:rFonts w:ascii="Calibri" w:eastAsia="Times New Roman" w:hAnsi="Calibri" w:cs="Times New Roman"/>
          <w:color w:val="000000"/>
        </w:rPr>
        <w:t xml:space="preserve">t </w:t>
      </w:r>
      <w:r w:rsidR="000C16DC">
        <w:rPr>
          <w:rFonts w:ascii="Calibri" w:eastAsia="Times New Roman" w:hAnsi="Calibri" w:cs="Times New Roman"/>
          <w:color w:val="000000"/>
        </w:rPr>
        <w:t xml:space="preserve">will not go away anytime soon. </w:t>
      </w:r>
    </w:p>
    <w:p w14:paraId="09C33306" w14:textId="208913EB" w:rsidR="000C16DC" w:rsidRDefault="000C16DC" w:rsidP="00E73971">
      <w:pPr>
        <w:shd w:val="clear" w:color="auto" w:fill="FFFFFF"/>
        <w:textAlignment w:val="baseline"/>
        <w:rPr>
          <w:rFonts w:ascii="Calibri" w:eastAsia="Times New Roman" w:hAnsi="Calibri" w:cs="Times New Roman"/>
          <w:color w:val="000000"/>
        </w:rPr>
      </w:pPr>
    </w:p>
    <w:p w14:paraId="366FC3AF" w14:textId="0E586510" w:rsidR="00520A44" w:rsidRDefault="000C16DC" w:rsidP="000C16DC">
      <w:pPr>
        <w:shd w:val="clear" w:color="auto" w:fill="FFFFFF"/>
        <w:textAlignment w:val="baseline"/>
        <w:rPr>
          <w:rFonts w:ascii="Calibri" w:eastAsia="Times New Roman" w:hAnsi="Calibri" w:cs="Times New Roman"/>
          <w:color w:val="000000"/>
        </w:rPr>
      </w:pPr>
      <w:r>
        <w:rPr>
          <w:rFonts w:ascii="Calibri" w:eastAsia="Times New Roman" w:hAnsi="Calibri" w:cs="Times New Roman"/>
          <w:color w:val="000000"/>
        </w:rPr>
        <w:t>Maybe the most important thing we convey now, is that we need everyone to be patient. Please, please, do not think you can help by doing your independent investigations</w:t>
      </w:r>
      <w:r w:rsidR="00A81295">
        <w:rPr>
          <w:rFonts w:ascii="Calibri" w:eastAsia="Times New Roman" w:hAnsi="Calibri" w:cs="Times New Roman"/>
          <w:color w:val="000000"/>
        </w:rPr>
        <w:t xml:space="preserve"> that involve contacting people with who</w:t>
      </w:r>
      <w:r w:rsidR="009B1B28">
        <w:rPr>
          <w:rFonts w:ascii="Calibri" w:eastAsia="Times New Roman" w:hAnsi="Calibri" w:cs="Times New Roman"/>
          <w:color w:val="000000"/>
        </w:rPr>
        <w:t>m</w:t>
      </w:r>
      <w:r w:rsidR="00A81295">
        <w:rPr>
          <w:rFonts w:ascii="Calibri" w:eastAsia="Times New Roman" w:hAnsi="Calibri" w:cs="Times New Roman"/>
          <w:color w:val="000000"/>
        </w:rPr>
        <w:t xml:space="preserve"> we are working</w:t>
      </w:r>
      <w:r>
        <w:rPr>
          <w:rFonts w:ascii="Calibri" w:eastAsia="Times New Roman" w:hAnsi="Calibri" w:cs="Times New Roman"/>
          <w:color w:val="000000"/>
        </w:rPr>
        <w:t xml:space="preserve">. </w:t>
      </w:r>
      <w:r w:rsidR="00520A44">
        <w:rPr>
          <w:rFonts w:ascii="Calibri" w:eastAsia="Times New Roman" w:hAnsi="Calibri" w:cs="Times New Roman"/>
          <w:color w:val="000000"/>
        </w:rPr>
        <w:t>Trust</w:t>
      </w:r>
      <w:r>
        <w:rPr>
          <w:rFonts w:ascii="Calibri" w:eastAsia="Times New Roman" w:hAnsi="Calibri" w:cs="Times New Roman"/>
          <w:color w:val="000000"/>
        </w:rPr>
        <w:t xml:space="preserve"> us </w:t>
      </w:r>
      <w:r w:rsidR="00520A44">
        <w:rPr>
          <w:rFonts w:ascii="Calibri" w:eastAsia="Times New Roman" w:hAnsi="Calibri" w:cs="Times New Roman"/>
          <w:color w:val="000000"/>
        </w:rPr>
        <w:t xml:space="preserve">to </w:t>
      </w:r>
      <w:r>
        <w:rPr>
          <w:rFonts w:ascii="Calibri" w:eastAsia="Times New Roman" w:hAnsi="Calibri" w:cs="Times New Roman"/>
          <w:color w:val="000000"/>
        </w:rPr>
        <w:t xml:space="preserve">continue working and keeping you informed. We </w:t>
      </w:r>
      <w:r w:rsidR="00520A44">
        <w:rPr>
          <w:rFonts w:ascii="Calibri" w:eastAsia="Times New Roman" w:hAnsi="Calibri" w:cs="Times New Roman"/>
          <w:color w:val="000000"/>
        </w:rPr>
        <w:t xml:space="preserve">have already encountered people who </w:t>
      </w:r>
      <w:r>
        <w:rPr>
          <w:rFonts w:ascii="Calibri" w:eastAsia="Times New Roman" w:hAnsi="Calibri" w:cs="Times New Roman"/>
          <w:color w:val="000000"/>
        </w:rPr>
        <w:t xml:space="preserve">are experiencing </w:t>
      </w:r>
      <w:r w:rsidR="00A81295">
        <w:rPr>
          <w:rFonts w:ascii="Calibri" w:eastAsia="Times New Roman" w:hAnsi="Calibri" w:cs="Times New Roman"/>
          <w:color w:val="000000"/>
        </w:rPr>
        <w:t>“</w:t>
      </w:r>
      <w:r>
        <w:rPr>
          <w:rFonts w:ascii="Calibri" w:eastAsia="Times New Roman" w:hAnsi="Calibri" w:cs="Times New Roman"/>
          <w:color w:val="000000"/>
        </w:rPr>
        <w:t xml:space="preserve">Montreat </w:t>
      </w:r>
      <w:r w:rsidR="00A81295">
        <w:rPr>
          <w:rFonts w:ascii="Calibri" w:eastAsia="Times New Roman" w:hAnsi="Calibri" w:cs="Times New Roman"/>
          <w:color w:val="000000"/>
        </w:rPr>
        <w:t xml:space="preserve">Address” </w:t>
      </w:r>
      <w:r w:rsidR="00520A44">
        <w:rPr>
          <w:rFonts w:ascii="Calibri" w:eastAsia="Times New Roman" w:hAnsi="Calibri" w:cs="Times New Roman"/>
          <w:color w:val="000000"/>
        </w:rPr>
        <w:t>fatigue</w:t>
      </w:r>
      <w:r w:rsidR="00A81295">
        <w:rPr>
          <w:rFonts w:ascii="Calibri" w:eastAsia="Times New Roman" w:hAnsi="Calibri" w:cs="Times New Roman"/>
          <w:color w:val="000000"/>
        </w:rPr>
        <w:t>.</w:t>
      </w:r>
      <w:r w:rsidR="00520A44">
        <w:rPr>
          <w:rFonts w:ascii="Calibri" w:eastAsia="Times New Roman" w:hAnsi="Calibri" w:cs="Times New Roman"/>
          <w:color w:val="000000"/>
        </w:rPr>
        <w:t xml:space="preserve"> </w:t>
      </w:r>
    </w:p>
    <w:p w14:paraId="7F14C180" w14:textId="77777777" w:rsidR="00520A44" w:rsidRDefault="00520A44" w:rsidP="000C16DC">
      <w:pPr>
        <w:shd w:val="clear" w:color="auto" w:fill="FFFFFF"/>
        <w:textAlignment w:val="baseline"/>
        <w:rPr>
          <w:rFonts w:ascii="Calibri" w:eastAsia="Times New Roman" w:hAnsi="Calibri" w:cs="Times New Roman"/>
          <w:color w:val="000000"/>
        </w:rPr>
      </w:pPr>
    </w:p>
    <w:p w14:paraId="695724CD" w14:textId="0256B5C4" w:rsidR="00E73971" w:rsidRDefault="00520A44" w:rsidP="000C16DC">
      <w:pPr>
        <w:shd w:val="clear" w:color="auto" w:fill="FFFFFF"/>
        <w:textAlignment w:val="baseline"/>
      </w:pPr>
      <w:r>
        <w:rPr>
          <w:rFonts w:ascii="Calibri" w:eastAsia="Times New Roman" w:hAnsi="Calibri" w:cs="Times New Roman"/>
          <w:color w:val="000000"/>
        </w:rPr>
        <w:t>Until the issue is resolved, maybe we just need to accept the fact that</w:t>
      </w:r>
      <w:r w:rsidR="00A81295">
        <w:rPr>
          <w:rFonts w:ascii="Calibri" w:eastAsia="Times New Roman" w:hAnsi="Calibri" w:cs="Times New Roman"/>
          <w:color w:val="000000"/>
        </w:rPr>
        <w:t>, according to the county and state,</w:t>
      </w:r>
      <w:r>
        <w:rPr>
          <w:rFonts w:ascii="Calibri" w:eastAsia="Times New Roman" w:hAnsi="Calibri" w:cs="Times New Roman"/>
          <w:color w:val="000000"/>
        </w:rPr>
        <w:t xml:space="preserve"> we </w:t>
      </w:r>
      <w:r w:rsidRPr="00A81295">
        <w:rPr>
          <w:rFonts w:ascii="Calibri" w:eastAsia="Times New Roman" w:hAnsi="Calibri" w:cs="Times New Roman"/>
          <w:color w:val="000000" w:themeColor="text1"/>
        </w:rPr>
        <w:t>do</w:t>
      </w:r>
      <w:r w:rsidRPr="003554A5">
        <w:rPr>
          <w:rFonts w:ascii="Calibri" w:eastAsia="Times New Roman" w:hAnsi="Calibri" w:cs="Times New Roman"/>
          <w:color w:val="FF0000"/>
        </w:rPr>
        <w:t xml:space="preserve"> </w:t>
      </w:r>
      <w:r>
        <w:rPr>
          <w:rFonts w:ascii="Calibri" w:eastAsia="Times New Roman" w:hAnsi="Calibri" w:cs="Times New Roman"/>
          <w:color w:val="000000"/>
        </w:rPr>
        <w:t xml:space="preserve">live in the 28711 Zip Code. </w:t>
      </w:r>
      <w:r w:rsidR="00A81295">
        <w:rPr>
          <w:rFonts w:ascii="Calibri" w:eastAsia="Times New Roman" w:hAnsi="Calibri" w:cs="Times New Roman"/>
          <w:color w:val="000000"/>
        </w:rPr>
        <w:t>Hopefully, we will, one day, be able to align the data to better represent us</w:t>
      </w:r>
      <w:r w:rsidR="009B1B28">
        <w:rPr>
          <w:rFonts w:ascii="Calibri" w:eastAsia="Times New Roman" w:hAnsi="Calibri" w:cs="Times New Roman"/>
          <w:color w:val="000000"/>
        </w:rPr>
        <w:t xml:space="preserve"> in Montreat 28757</w:t>
      </w:r>
      <w:r w:rsidR="00A81295">
        <w:rPr>
          <w:rFonts w:ascii="Calibri" w:eastAsia="Times New Roman" w:hAnsi="Calibri" w:cs="Times New Roman"/>
          <w:color w:val="000000"/>
        </w:rPr>
        <w:t>.</w:t>
      </w:r>
    </w:p>
    <w:sectPr w:rsidR="00E739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86A51"/>
    <w:multiLevelType w:val="hybridMultilevel"/>
    <w:tmpl w:val="DC60FE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1A412E"/>
    <w:multiLevelType w:val="multilevel"/>
    <w:tmpl w:val="ED3EEA2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485515"/>
    <w:multiLevelType w:val="hybridMultilevel"/>
    <w:tmpl w:val="29B67DF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114125"/>
    <w:multiLevelType w:val="hybridMultilevel"/>
    <w:tmpl w:val="D8FE1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BC2727"/>
    <w:multiLevelType w:val="multilevel"/>
    <w:tmpl w:val="9C74936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E005530"/>
    <w:multiLevelType w:val="hybridMultilevel"/>
    <w:tmpl w:val="CEC61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24436C"/>
    <w:multiLevelType w:val="hybridMultilevel"/>
    <w:tmpl w:val="731ED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2E614C"/>
    <w:multiLevelType w:val="hybridMultilevel"/>
    <w:tmpl w:val="F3BE8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6"/>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971"/>
    <w:rsid w:val="00056A01"/>
    <w:rsid w:val="000C16DC"/>
    <w:rsid w:val="000C3D7F"/>
    <w:rsid w:val="003554A5"/>
    <w:rsid w:val="003D6428"/>
    <w:rsid w:val="00520A44"/>
    <w:rsid w:val="005F7818"/>
    <w:rsid w:val="009B1B28"/>
    <w:rsid w:val="00A81295"/>
    <w:rsid w:val="00E73971"/>
    <w:rsid w:val="00EA7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93072"/>
  <w15:chartTrackingRefBased/>
  <w15:docId w15:val="{A7DE5FD9-385A-C743-954A-050B5406B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971"/>
    <w:pPr>
      <w:ind w:left="720"/>
      <w:contextualSpacing/>
    </w:pPr>
  </w:style>
  <w:style w:type="character" w:styleId="Hyperlink">
    <w:name w:val="Hyperlink"/>
    <w:basedOn w:val="DefaultParagraphFont"/>
    <w:uiPriority w:val="99"/>
    <w:unhideWhenUsed/>
    <w:rsid w:val="00A81295"/>
    <w:rPr>
      <w:color w:val="0000FF"/>
      <w:u w:val="single"/>
    </w:rPr>
  </w:style>
  <w:style w:type="character" w:styleId="UnresolvedMention">
    <w:name w:val="Unresolved Mention"/>
    <w:basedOn w:val="DefaultParagraphFont"/>
    <w:uiPriority w:val="99"/>
    <w:semiHidden/>
    <w:unhideWhenUsed/>
    <w:rsid w:val="00A812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93155">
      <w:bodyDiv w:val="1"/>
      <w:marLeft w:val="0"/>
      <w:marRight w:val="0"/>
      <w:marTop w:val="0"/>
      <w:marBottom w:val="0"/>
      <w:divBdr>
        <w:top w:val="none" w:sz="0" w:space="0" w:color="auto"/>
        <w:left w:val="none" w:sz="0" w:space="0" w:color="auto"/>
        <w:bottom w:val="none" w:sz="0" w:space="0" w:color="auto"/>
        <w:right w:val="none" w:sz="0" w:space="0" w:color="auto"/>
      </w:divBdr>
      <w:divsChild>
        <w:div w:id="982544186">
          <w:marLeft w:val="0"/>
          <w:marRight w:val="0"/>
          <w:marTop w:val="0"/>
          <w:marBottom w:val="0"/>
          <w:divBdr>
            <w:top w:val="none" w:sz="0" w:space="0" w:color="auto"/>
            <w:left w:val="none" w:sz="0" w:space="0" w:color="auto"/>
            <w:bottom w:val="none" w:sz="0" w:space="0" w:color="auto"/>
            <w:right w:val="none" w:sz="0" w:space="0" w:color="auto"/>
          </w:divBdr>
        </w:div>
        <w:div w:id="846865321">
          <w:marLeft w:val="0"/>
          <w:marRight w:val="0"/>
          <w:marTop w:val="0"/>
          <w:marBottom w:val="0"/>
          <w:divBdr>
            <w:top w:val="none" w:sz="0" w:space="0" w:color="auto"/>
            <w:left w:val="none" w:sz="0" w:space="0" w:color="auto"/>
            <w:bottom w:val="none" w:sz="0" w:space="0" w:color="auto"/>
            <w:right w:val="none" w:sz="0" w:space="0" w:color="auto"/>
          </w:divBdr>
        </w:div>
        <w:div w:id="294987415">
          <w:marLeft w:val="0"/>
          <w:marRight w:val="0"/>
          <w:marTop w:val="0"/>
          <w:marBottom w:val="0"/>
          <w:divBdr>
            <w:top w:val="none" w:sz="0" w:space="0" w:color="auto"/>
            <w:left w:val="none" w:sz="0" w:space="0" w:color="auto"/>
            <w:bottom w:val="none" w:sz="0" w:space="0" w:color="auto"/>
            <w:right w:val="none" w:sz="0" w:space="0" w:color="auto"/>
          </w:divBdr>
          <w:divsChild>
            <w:div w:id="604963053">
              <w:marLeft w:val="0"/>
              <w:marRight w:val="0"/>
              <w:marTop w:val="0"/>
              <w:marBottom w:val="0"/>
              <w:divBdr>
                <w:top w:val="none" w:sz="0" w:space="0" w:color="auto"/>
                <w:left w:val="none" w:sz="0" w:space="0" w:color="auto"/>
                <w:bottom w:val="none" w:sz="0" w:space="0" w:color="auto"/>
                <w:right w:val="none" w:sz="0" w:space="0" w:color="auto"/>
              </w:divBdr>
            </w:div>
            <w:div w:id="510294930">
              <w:marLeft w:val="0"/>
              <w:marRight w:val="0"/>
              <w:marTop w:val="0"/>
              <w:marBottom w:val="0"/>
              <w:divBdr>
                <w:top w:val="none" w:sz="0" w:space="0" w:color="auto"/>
                <w:left w:val="none" w:sz="0" w:space="0" w:color="auto"/>
                <w:bottom w:val="none" w:sz="0" w:space="0" w:color="auto"/>
                <w:right w:val="none" w:sz="0" w:space="0" w:color="auto"/>
              </w:divBdr>
            </w:div>
            <w:div w:id="815996232">
              <w:marLeft w:val="0"/>
              <w:marRight w:val="0"/>
              <w:marTop w:val="0"/>
              <w:marBottom w:val="0"/>
              <w:divBdr>
                <w:top w:val="none" w:sz="0" w:space="0" w:color="auto"/>
                <w:left w:val="none" w:sz="0" w:space="0" w:color="auto"/>
                <w:bottom w:val="none" w:sz="0" w:space="0" w:color="auto"/>
                <w:right w:val="none" w:sz="0" w:space="0" w:color="auto"/>
              </w:divBdr>
            </w:div>
            <w:div w:id="1991666981">
              <w:marLeft w:val="0"/>
              <w:marRight w:val="0"/>
              <w:marTop w:val="0"/>
              <w:marBottom w:val="0"/>
              <w:divBdr>
                <w:top w:val="none" w:sz="0" w:space="0" w:color="auto"/>
                <w:left w:val="none" w:sz="0" w:space="0" w:color="auto"/>
                <w:bottom w:val="none" w:sz="0" w:space="0" w:color="auto"/>
                <w:right w:val="none" w:sz="0" w:space="0" w:color="auto"/>
              </w:divBdr>
            </w:div>
            <w:div w:id="1179462075">
              <w:marLeft w:val="0"/>
              <w:marRight w:val="0"/>
              <w:marTop w:val="0"/>
              <w:marBottom w:val="0"/>
              <w:divBdr>
                <w:top w:val="none" w:sz="0" w:space="0" w:color="auto"/>
                <w:left w:val="none" w:sz="0" w:space="0" w:color="auto"/>
                <w:bottom w:val="none" w:sz="0" w:space="0" w:color="auto"/>
                <w:right w:val="none" w:sz="0" w:space="0" w:color="auto"/>
              </w:divBdr>
            </w:div>
            <w:div w:id="56442719">
              <w:marLeft w:val="0"/>
              <w:marRight w:val="0"/>
              <w:marTop w:val="0"/>
              <w:marBottom w:val="0"/>
              <w:divBdr>
                <w:top w:val="none" w:sz="0" w:space="0" w:color="auto"/>
                <w:left w:val="none" w:sz="0" w:space="0" w:color="auto"/>
                <w:bottom w:val="none" w:sz="0" w:space="0" w:color="auto"/>
                <w:right w:val="none" w:sz="0" w:space="0" w:color="auto"/>
              </w:divBdr>
            </w:div>
            <w:div w:id="1176768103">
              <w:marLeft w:val="0"/>
              <w:marRight w:val="0"/>
              <w:marTop w:val="0"/>
              <w:marBottom w:val="0"/>
              <w:divBdr>
                <w:top w:val="none" w:sz="0" w:space="0" w:color="auto"/>
                <w:left w:val="none" w:sz="0" w:space="0" w:color="auto"/>
                <w:bottom w:val="none" w:sz="0" w:space="0" w:color="auto"/>
                <w:right w:val="none" w:sz="0" w:space="0" w:color="auto"/>
              </w:divBdr>
            </w:div>
            <w:div w:id="503395057">
              <w:marLeft w:val="0"/>
              <w:marRight w:val="0"/>
              <w:marTop w:val="0"/>
              <w:marBottom w:val="0"/>
              <w:divBdr>
                <w:top w:val="none" w:sz="0" w:space="0" w:color="auto"/>
                <w:left w:val="none" w:sz="0" w:space="0" w:color="auto"/>
                <w:bottom w:val="none" w:sz="0" w:space="0" w:color="auto"/>
                <w:right w:val="none" w:sz="0" w:space="0" w:color="auto"/>
              </w:divBdr>
            </w:div>
            <w:div w:id="13789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8698">
      <w:bodyDiv w:val="1"/>
      <w:marLeft w:val="0"/>
      <w:marRight w:val="0"/>
      <w:marTop w:val="0"/>
      <w:marBottom w:val="0"/>
      <w:divBdr>
        <w:top w:val="none" w:sz="0" w:space="0" w:color="auto"/>
        <w:left w:val="none" w:sz="0" w:space="0" w:color="auto"/>
        <w:bottom w:val="none" w:sz="0" w:space="0" w:color="auto"/>
        <w:right w:val="none" w:sz="0" w:space="0" w:color="auto"/>
      </w:divBdr>
    </w:div>
    <w:div w:id="1335062028">
      <w:bodyDiv w:val="1"/>
      <w:marLeft w:val="0"/>
      <w:marRight w:val="0"/>
      <w:marTop w:val="0"/>
      <w:marBottom w:val="0"/>
      <w:divBdr>
        <w:top w:val="none" w:sz="0" w:space="0" w:color="auto"/>
        <w:left w:val="none" w:sz="0" w:space="0" w:color="auto"/>
        <w:bottom w:val="none" w:sz="0" w:space="0" w:color="auto"/>
        <w:right w:val="none" w:sz="0" w:space="0" w:color="auto"/>
      </w:divBdr>
    </w:div>
    <w:div w:id="1648247280">
      <w:bodyDiv w:val="1"/>
      <w:marLeft w:val="0"/>
      <w:marRight w:val="0"/>
      <w:marTop w:val="0"/>
      <w:marBottom w:val="0"/>
      <w:divBdr>
        <w:top w:val="none" w:sz="0" w:space="0" w:color="auto"/>
        <w:left w:val="none" w:sz="0" w:space="0" w:color="auto"/>
        <w:bottom w:val="none" w:sz="0" w:space="0" w:color="auto"/>
        <w:right w:val="none" w:sz="0" w:space="0" w:color="auto"/>
      </w:divBdr>
    </w:div>
    <w:div w:id="207061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tedstateszipcodes.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Katheryn Fouche</dc:creator>
  <cp:keywords/>
  <dc:description/>
  <cp:lastModifiedBy>Tom</cp:lastModifiedBy>
  <cp:revision>2</cp:revision>
  <cp:lastPrinted>2020-12-10T17:01:00Z</cp:lastPrinted>
  <dcterms:created xsi:type="dcterms:W3CDTF">2020-12-11T16:23:00Z</dcterms:created>
  <dcterms:modified xsi:type="dcterms:W3CDTF">2020-12-11T16:23:00Z</dcterms:modified>
</cp:coreProperties>
</file>